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B4" w:rsidRPr="00740144" w:rsidRDefault="004B4956" w:rsidP="002D1DB4">
      <w:pPr>
        <w:jc w:val="center"/>
        <w:rPr>
          <w:color w:val="000000" w:themeColor="text1"/>
        </w:rPr>
      </w:pPr>
      <w:r>
        <w:rPr>
          <w:rFonts w:hint="eastAsia"/>
          <w:color w:val="000000" w:themeColor="text1"/>
        </w:rPr>
        <w:t>平成</w:t>
      </w:r>
      <w:r>
        <w:rPr>
          <w:rFonts w:hint="eastAsia"/>
          <w:color w:val="000000" w:themeColor="text1"/>
        </w:rPr>
        <w:t>29</w:t>
      </w:r>
      <w:r w:rsidR="002D1DB4" w:rsidRPr="00740144">
        <w:rPr>
          <w:rFonts w:hint="eastAsia"/>
          <w:color w:val="000000" w:themeColor="text1"/>
        </w:rPr>
        <w:t>年度</w:t>
      </w:r>
      <w:r>
        <w:rPr>
          <w:rFonts w:hint="eastAsia"/>
          <w:color w:val="000000" w:themeColor="text1"/>
        </w:rPr>
        <w:t>～平成</w:t>
      </w:r>
      <w:r w:rsidR="001D02DF">
        <w:rPr>
          <w:rFonts w:hint="eastAsia"/>
          <w:color w:val="000000" w:themeColor="text1"/>
        </w:rPr>
        <w:t>33</w:t>
      </w:r>
      <w:r w:rsidR="008419F4" w:rsidRPr="00740144">
        <w:rPr>
          <w:rFonts w:hint="eastAsia"/>
          <w:color w:val="000000" w:themeColor="text1"/>
        </w:rPr>
        <w:t>年度</w:t>
      </w:r>
      <w:r w:rsidR="002D1DB4" w:rsidRPr="00740144">
        <w:rPr>
          <w:rFonts w:hint="eastAsia"/>
          <w:color w:val="000000" w:themeColor="text1"/>
        </w:rPr>
        <w:t xml:space="preserve">　社会福祉法人</w:t>
      </w:r>
      <w:r>
        <w:rPr>
          <w:rFonts w:hint="eastAsia"/>
          <w:color w:val="000000" w:themeColor="text1"/>
        </w:rPr>
        <w:t>ほのぼの苑</w:t>
      </w:r>
      <w:r w:rsidR="002D1DB4" w:rsidRPr="00740144">
        <w:rPr>
          <w:rFonts w:hint="eastAsia"/>
          <w:color w:val="000000" w:themeColor="text1"/>
        </w:rPr>
        <w:t xml:space="preserve">　社会福祉充実計画</w:t>
      </w: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805"/>
        <w:gridCol w:w="992"/>
      </w:tblGrid>
      <w:tr w:rsidR="00740144" w:rsidRPr="00740144" w:rsidTr="009F5EF0">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4B4956" w:rsidP="00E70577">
            <w:pPr>
              <w:spacing w:line="360" w:lineRule="exact"/>
              <w:rPr>
                <w:color w:val="000000" w:themeColor="text1"/>
                <w:sz w:val="18"/>
              </w:rPr>
            </w:pPr>
            <w:r>
              <w:rPr>
                <w:rFonts w:hint="eastAsia"/>
                <w:color w:val="000000" w:themeColor="text1"/>
                <w:sz w:val="18"/>
              </w:rPr>
              <w:t>社会福祉法人ほのぼの苑</w:t>
            </w: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559" w:type="dxa"/>
            <w:gridSpan w:val="3"/>
            <w:vAlign w:val="center"/>
          </w:tcPr>
          <w:p w:rsidR="00DE4794" w:rsidRPr="00740144" w:rsidRDefault="004B4956" w:rsidP="00286673">
            <w:pPr>
              <w:spacing w:line="360" w:lineRule="exact"/>
              <w:rPr>
                <w:color w:val="000000" w:themeColor="text1"/>
                <w:sz w:val="18"/>
              </w:rPr>
            </w:pPr>
            <w:r>
              <w:rPr>
                <w:rFonts w:hint="eastAsia"/>
                <w:color w:val="000000" w:themeColor="text1"/>
                <w:sz w:val="18"/>
              </w:rPr>
              <w:t>4210005007809</w:t>
            </w:r>
          </w:p>
        </w:tc>
      </w:tr>
      <w:tr w:rsidR="00740144" w:rsidRPr="00740144" w:rsidTr="009F5EF0">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479" w:type="dxa"/>
            <w:gridSpan w:val="10"/>
            <w:vAlign w:val="center"/>
          </w:tcPr>
          <w:p w:rsidR="005212B0" w:rsidRPr="00740144" w:rsidRDefault="004B4956" w:rsidP="009C7BA0">
            <w:pPr>
              <w:spacing w:line="360" w:lineRule="exact"/>
              <w:rPr>
                <w:color w:val="000000" w:themeColor="text1"/>
                <w:sz w:val="18"/>
              </w:rPr>
            </w:pPr>
            <w:r>
              <w:rPr>
                <w:rFonts w:hint="eastAsia"/>
                <w:color w:val="000000" w:themeColor="text1"/>
                <w:sz w:val="18"/>
              </w:rPr>
              <w:t>理事長　岩倉光弘</w:t>
            </w:r>
          </w:p>
        </w:tc>
      </w:tr>
      <w:tr w:rsidR="00740144" w:rsidRPr="00740144" w:rsidTr="009F5EF0">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479" w:type="dxa"/>
            <w:gridSpan w:val="10"/>
            <w:vAlign w:val="center"/>
          </w:tcPr>
          <w:p w:rsidR="009C7BA0" w:rsidRPr="00740144" w:rsidRDefault="004B4956" w:rsidP="009C7BA0">
            <w:pPr>
              <w:spacing w:line="360" w:lineRule="exact"/>
              <w:rPr>
                <w:color w:val="000000" w:themeColor="text1"/>
                <w:sz w:val="18"/>
              </w:rPr>
            </w:pPr>
            <w:r>
              <w:rPr>
                <w:rFonts w:hint="eastAsia"/>
                <w:color w:val="000000" w:themeColor="text1"/>
                <w:sz w:val="18"/>
              </w:rPr>
              <w:t>福井県南条郡南越前町鋳物師</w:t>
            </w:r>
            <w:r>
              <w:rPr>
                <w:rFonts w:hint="eastAsia"/>
                <w:color w:val="000000" w:themeColor="text1"/>
                <w:sz w:val="18"/>
              </w:rPr>
              <w:t>5-10-1</w:t>
            </w:r>
          </w:p>
        </w:tc>
      </w:tr>
      <w:tr w:rsidR="00740144" w:rsidRPr="00740144" w:rsidTr="009F5EF0">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479" w:type="dxa"/>
            <w:gridSpan w:val="10"/>
            <w:vAlign w:val="center"/>
          </w:tcPr>
          <w:p w:rsidR="009C7BA0" w:rsidRPr="00740144" w:rsidRDefault="004B4956" w:rsidP="009C7BA0">
            <w:pPr>
              <w:spacing w:line="360" w:lineRule="exact"/>
              <w:rPr>
                <w:color w:val="000000" w:themeColor="text1"/>
                <w:sz w:val="18"/>
              </w:rPr>
            </w:pPr>
            <w:r>
              <w:rPr>
                <w:rFonts w:hint="eastAsia"/>
                <w:color w:val="000000" w:themeColor="text1"/>
                <w:sz w:val="18"/>
              </w:rPr>
              <w:t>0778-47-2078</w:t>
            </w:r>
          </w:p>
        </w:tc>
      </w:tr>
      <w:tr w:rsidR="00740144" w:rsidRPr="00740144" w:rsidTr="009F5EF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479" w:type="dxa"/>
            <w:gridSpan w:val="10"/>
            <w:vAlign w:val="center"/>
          </w:tcPr>
          <w:p w:rsidR="009C7BA0" w:rsidRPr="00740144" w:rsidRDefault="000D6919" w:rsidP="009C7BA0">
            <w:pPr>
              <w:spacing w:line="360" w:lineRule="exact"/>
              <w:rPr>
                <w:color w:val="000000" w:themeColor="text1"/>
                <w:sz w:val="18"/>
              </w:rPr>
            </w:pPr>
            <w:r>
              <w:rPr>
                <w:rFonts w:hint="eastAsia"/>
                <w:color w:val="000000" w:themeColor="text1"/>
                <w:sz w:val="18"/>
              </w:rPr>
              <w:t>―</w:t>
            </w:r>
          </w:p>
        </w:tc>
      </w:tr>
      <w:tr w:rsidR="00740144" w:rsidRPr="00740144" w:rsidTr="009F5EF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479" w:type="dxa"/>
            <w:gridSpan w:val="10"/>
            <w:vAlign w:val="center"/>
          </w:tcPr>
          <w:p w:rsidR="009C7BA0" w:rsidRPr="00740144" w:rsidRDefault="004B4956" w:rsidP="009C7BA0">
            <w:pPr>
              <w:spacing w:line="360" w:lineRule="exact"/>
              <w:rPr>
                <w:color w:val="000000" w:themeColor="text1"/>
                <w:sz w:val="18"/>
              </w:rPr>
            </w:pPr>
            <w:r>
              <w:rPr>
                <w:rFonts w:hint="eastAsia"/>
                <w:color w:val="000000" w:themeColor="text1"/>
                <w:sz w:val="18"/>
              </w:rPr>
              <w:t>平成</w:t>
            </w:r>
            <w:r w:rsidR="009F5EF0">
              <w:rPr>
                <w:rFonts w:hint="eastAsia"/>
                <w:color w:val="000000" w:themeColor="text1"/>
                <w:sz w:val="18"/>
              </w:rPr>
              <w:t xml:space="preserve"> 29</w:t>
            </w:r>
            <w:r>
              <w:rPr>
                <w:rFonts w:hint="eastAsia"/>
                <w:color w:val="000000" w:themeColor="text1"/>
                <w:sz w:val="18"/>
              </w:rPr>
              <w:t>年</w:t>
            </w:r>
            <w:r w:rsidR="009F5EF0">
              <w:rPr>
                <w:rFonts w:hint="eastAsia"/>
                <w:color w:val="000000" w:themeColor="text1"/>
                <w:sz w:val="18"/>
              </w:rPr>
              <w:t xml:space="preserve">　</w:t>
            </w:r>
            <w:r w:rsidR="009F5EF0">
              <w:rPr>
                <w:rFonts w:hint="eastAsia"/>
                <w:color w:val="000000" w:themeColor="text1"/>
                <w:sz w:val="18"/>
              </w:rPr>
              <w:t xml:space="preserve"> 6</w:t>
            </w:r>
            <w:r>
              <w:rPr>
                <w:rFonts w:hint="eastAsia"/>
                <w:color w:val="000000" w:themeColor="text1"/>
                <w:sz w:val="18"/>
              </w:rPr>
              <w:t>月</w:t>
            </w:r>
            <w:r w:rsidR="009F5EF0">
              <w:rPr>
                <w:rFonts w:hint="eastAsia"/>
                <w:color w:val="000000" w:themeColor="text1"/>
                <w:sz w:val="18"/>
              </w:rPr>
              <w:t xml:space="preserve">  1</w:t>
            </w:r>
            <w:r>
              <w:rPr>
                <w:rFonts w:hint="eastAsia"/>
                <w:color w:val="000000" w:themeColor="text1"/>
                <w:sz w:val="18"/>
              </w:rPr>
              <w:t>日</w:t>
            </w:r>
          </w:p>
        </w:tc>
      </w:tr>
      <w:tr w:rsidR="00740144" w:rsidRPr="00740144" w:rsidTr="009F5EF0">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479" w:type="dxa"/>
            <w:gridSpan w:val="10"/>
            <w:vAlign w:val="center"/>
          </w:tcPr>
          <w:p w:rsidR="009C7BA0" w:rsidRPr="00740144" w:rsidRDefault="004B4956" w:rsidP="009C7BA0">
            <w:pPr>
              <w:spacing w:line="360" w:lineRule="exact"/>
              <w:rPr>
                <w:color w:val="000000" w:themeColor="text1"/>
                <w:sz w:val="18"/>
              </w:rPr>
            </w:pPr>
            <w:r>
              <w:rPr>
                <w:rFonts w:hint="eastAsia"/>
                <w:color w:val="000000" w:themeColor="text1"/>
                <w:sz w:val="18"/>
              </w:rPr>
              <w:t>平成</w:t>
            </w:r>
            <w:r w:rsidR="000D6919">
              <w:rPr>
                <w:rFonts w:hint="eastAsia"/>
                <w:color w:val="000000" w:themeColor="text1"/>
                <w:sz w:val="18"/>
              </w:rPr>
              <w:t xml:space="preserve"> 29</w:t>
            </w:r>
            <w:r>
              <w:rPr>
                <w:rFonts w:hint="eastAsia"/>
                <w:color w:val="000000" w:themeColor="text1"/>
                <w:sz w:val="18"/>
              </w:rPr>
              <w:t>年</w:t>
            </w:r>
            <w:r w:rsidR="000D6919">
              <w:rPr>
                <w:rFonts w:hint="eastAsia"/>
                <w:color w:val="000000" w:themeColor="text1"/>
                <w:sz w:val="18"/>
              </w:rPr>
              <w:t xml:space="preserve"> </w:t>
            </w:r>
            <w:r w:rsidR="000D6919">
              <w:rPr>
                <w:rFonts w:hint="eastAsia"/>
                <w:color w:val="000000" w:themeColor="text1"/>
                <w:sz w:val="18"/>
              </w:rPr>
              <w:t xml:space="preserve">　</w:t>
            </w:r>
            <w:r w:rsidR="000D6919">
              <w:rPr>
                <w:rFonts w:hint="eastAsia"/>
                <w:color w:val="000000" w:themeColor="text1"/>
                <w:sz w:val="18"/>
              </w:rPr>
              <w:t>6</w:t>
            </w:r>
            <w:r>
              <w:rPr>
                <w:rFonts w:hint="eastAsia"/>
                <w:color w:val="000000" w:themeColor="text1"/>
                <w:sz w:val="18"/>
              </w:rPr>
              <w:t>月</w:t>
            </w:r>
            <w:r w:rsidR="000D6919">
              <w:rPr>
                <w:rFonts w:hint="eastAsia"/>
                <w:color w:val="000000" w:themeColor="text1"/>
                <w:sz w:val="18"/>
              </w:rPr>
              <w:t xml:space="preserve"> 26</w:t>
            </w:r>
            <w:r>
              <w:rPr>
                <w:rFonts w:hint="eastAsia"/>
                <w:color w:val="000000" w:themeColor="text1"/>
                <w:sz w:val="18"/>
              </w:rPr>
              <w:t>日</w:t>
            </w:r>
          </w:p>
        </w:tc>
      </w:tr>
      <w:tr w:rsidR="00740144" w:rsidRPr="00740144" w:rsidTr="009F5EF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FD3D80" w:rsidRDefault="00FD3D80" w:rsidP="009C7BA0">
            <w:pPr>
              <w:spacing w:line="360" w:lineRule="exact"/>
              <w:jc w:val="center"/>
              <w:rPr>
                <w:color w:val="000000" w:themeColor="text1"/>
                <w:sz w:val="12"/>
                <w:szCs w:val="12"/>
              </w:rPr>
            </w:pPr>
            <w:r w:rsidRPr="00FD3D80">
              <w:rPr>
                <w:rFonts w:hint="eastAsia"/>
                <w:color w:val="000000" w:themeColor="text1"/>
                <w:sz w:val="12"/>
                <w:szCs w:val="12"/>
              </w:rPr>
              <w:t>（平成</w:t>
            </w:r>
            <w:r w:rsidRPr="00FD3D80">
              <w:rPr>
                <w:rFonts w:hint="eastAsia"/>
                <w:color w:val="000000" w:themeColor="text1"/>
                <w:sz w:val="12"/>
                <w:szCs w:val="12"/>
              </w:rPr>
              <w:t>28</w:t>
            </w:r>
            <w:r w:rsidR="00D458A0" w:rsidRPr="00FD3D80">
              <w:rPr>
                <w:rFonts w:hint="eastAsia"/>
                <w:color w:val="000000" w:themeColor="text1"/>
                <w:sz w:val="12"/>
                <w:szCs w:val="12"/>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FD3D80" w:rsidRDefault="00FD3D80" w:rsidP="009C7BA0">
            <w:pPr>
              <w:spacing w:line="360" w:lineRule="exact"/>
              <w:jc w:val="center"/>
              <w:rPr>
                <w:color w:val="000000" w:themeColor="text1"/>
                <w:sz w:val="12"/>
                <w:szCs w:val="12"/>
              </w:rPr>
            </w:pPr>
            <w:r w:rsidRPr="00FD3D80">
              <w:rPr>
                <w:rFonts w:hint="eastAsia"/>
                <w:color w:val="000000" w:themeColor="text1"/>
                <w:sz w:val="12"/>
                <w:szCs w:val="12"/>
              </w:rPr>
              <w:t>（平成</w:t>
            </w:r>
            <w:r w:rsidRPr="00FD3D80">
              <w:rPr>
                <w:rFonts w:hint="eastAsia"/>
                <w:color w:val="000000" w:themeColor="text1"/>
                <w:sz w:val="12"/>
                <w:szCs w:val="12"/>
              </w:rPr>
              <w:t>29</w:t>
            </w:r>
            <w:r w:rsidR="00D458A0" w:rsidRPr="00FD3D80">
              <w:rPr>
                <w:rFonts w:hint="eastAsia"/>
                <w:color w:val="000000" w:themeColor="text1"/>
                <w:sz w:val="12"/>
                <w:szCs w:val="12"/>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FD3D80" w:rsidRDefault="00FD3D80" w:rsidP="009C7BA0">
            <w:pPr>
              <w:spacing w:line="360" w:lineRule="exact"/>
              <w:jc w:val="center"/>
              <w:rPr>
                <w:color w:val="000000" w:themeColor="text1"/>
                <w:sz w:val="12"/>
                <w:szCs w:val="12"/>
              </w:rPr>
            </w:pPr>
            <w:r w:rsidRPr="00FD3D80">
              <w:rPr>
                <w:rFonts w:hint="eastAsia"/>
                <w:color w:val="000000" w:themeColor="text1"/>
                <w:sz w:val="12"/>
                <w:szCs w:val="12"/>
              </w:rPr>
              <w:t>（平成</w:t>
            </w:r>
            <w:r w:rsidRPr="00FD3D80">
              <w:rPr>
                <w:rFonts w:hint="eastAsia"/>
                <w:color w:val="000000" w:themeColor="text1"/>
                <w:sz w:val="12"/>
                <w:szCs w:val="12"/>
              </w:rPr>
              <w:t>30</w:t>
            </w:r>
            <w:r w:rsidR="00D458A0" w:rsidRPr="00FD3D80">
              <w:rPr>
                <w:rFonts w:hint="eastAsia"/>
                <w:color w:val="000000" w:themeColor="text1"/>
                <w:sz w:val="12"/>
                <w:szCs w:val="12"/>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FD3D80" w:rsidRDefault="00FD3D80" w:rsidP="009C7BA0">
            <w:pPr>
              <w:spacing w:line="360" w:lineRule="exact"/>
              <w:jc w:val="center"/>
              <w:rPr>
                <w:color w:val="000000" w:themeColor="text1"/>
                <w:sz w:val="12"/>
                <w:szCs w:val="12"/>
              </w:rPr>
            </w:pPr>
            <w:r w:rsidRPr="00FD3D80">
              <w:rPr>
                <w:rFonts w:hint="eastAsia"/>
                <w:color w:val="000000" w:themeColor="text1"/>
                <w:sz w:val="12"/>
                <w:szCs w:val="12"/>
              </w:rPr>
              <w:t>（平成</w:t>
            </w:r>
            <w:r w:rsidRPr="00FD3D80">
              <w:rPr>
                <w:rFonts w:hint="eastAsia"/>
                <w:color w:val="000000" w:themeColor="text1"/>
                <w:sz w:val="12"/>
                <w:szCs w:val="12"/>
              </w:rPr>
              <w:t>31</w:t>
            </w:r>
            <w:r w:rsidR="00D458A0" w:rsidRPr="00FD3D80">
              <w:rPr>
                <w:rFonts w:hint="eastAsia"/>
                <w:color w:val="000000" w:themeColor="text1"/>
                <w:sz w:val="12"/>
                <w:szCs w:val="12"/>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FD3D80" w:rsidRDefault="00FD3D80" w:rsidP="009C7BA0">
            <w:pPr>
              <w:spacing w:line="360" w:lineRule="exact"/>
              <w:jc w:val="center"/>
              <w:rPr>
                <w:color w:val="000000" w:themeColor="text1"/>
                <w:sz w:val="12"/>
                <w:szCs w:val="12"/>
              </w:rPr>
            </w:pPr>
            <w:r>
              <w:rPr>
                <w:rFonts w:hint="eastAsia"/>
                <w:color w:val="000000" w:themeColor="text1"/>
                <w:sz w:val="12"/>
                <w:szCs w:val="12"/>
              </w:rPr>
              <w:t>（平成</w:t>
            </w:r>
            <w:r>
              <w:rPr>
                <w:rFonts w:hint="eastAsia"/>
                <w:color w:val="000000" w:themeColor="text1"/>
                <w:sz w:val="12"/>
                <w:szCs w:val="12"/>
              </w:rPr>
              <w:t>32</w:t>
            </w:r>
            <w:r w:rsidR="00D458A0" w:rsidRPr="00FD3D80">
              <w:rPr>
                <w:rFonts w:hint="eastAsia"/>
                <w:color w:val="000000" w:themeColor="text1"/>
                <w:sz w:val="12"/>
                <w:szCs w:val="12"/>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FD3D80" w:rsidRDefault="00FD3D80" w:rsidP="009C7BA0">
            <w:pPr>
              <w:spacing w:line="360" w:lineRule="exact"/>
              <w:jc w:val="center"/>
              <w:rPr>
                <w:color w:val="000000" w:themeColor="text1"/>
                <w:sz w:val="12"/>
                <w:szCs w:val="12"/>
              </w:rPr>
            </w:pPr>
            <w:r>
              <w:rPr>
                <w:rFonts w:hint="eastAsia"/>
                <w:color w:val="000000" w:themeColor="text1"/>
                <w:sz w:val="12"/>
                <w:szCs w:val="12"/>
              </w:rPr>
              <w:t>（平成</w:t>
            </w:r>
            <w:r>
              <w:rPr>
                <w:rFonts w:hint="eastAsia"/>
                <w:color w:val="000000" w:themeColor="text1"/>
                <w:sz w:val="12"/>
                <w:szCs w:val="12"/>
              </w:rPr>
              <w:t>33</w:t>
            </w:r>
            <w:r w:rsidR="00D458A0" w:rsidRPr="00FD3D80">
              <w:rPr>
                <w:rFonts w:hint="eastAsia"/>
                <w:color w:val="000000" w:themeColor="text1"/>
                <w:sz w:val="12"/>
                <w:szCs w:val="12"/>
              </w:rPr>
              <w:t>年度末現在）</w:t>
            </w:r>
          </w:p>
        </w:tc>
        <w:tc>
          <w:tcPr>
            <w:tcW w:w="805"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92"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9F5EF0">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B06528" w:rsidRPr="00740144" w:rsidRDefault="003B5EFA" w:rsidP="00557F3F">
            <w:pPr>
              <w:spacing w:line="360" w:lineRule="exact"/>
              <w:ind w:firstLineChars="100" w:firstLine="160"/>
              <w:rPr>
                <w:color w:val="000000" w:themeColor="text1"/>
                <w:sz w:val="16"/>
                <w:szCs w:val="16"/>
              </w:rPr>
            </w:pPr>
            <w:r>
              <w:rPr>
                <w:rFonts w:hint="eastAsia"/>
                <w:color w:val="000000" w:themeColor="text1"/>
                <w:sz w:val="16"/>
                <w:szCs w:val="16"/>
              </w:rPr>
              <w:t>1</w:t>
            </w:r>
            <w:r w:rsidR="00557F3F">
              <w:rPr>
                <w:rFonts w:hint="eastAsia"/>
                <w:color w:val="000000" w:themeColor="text1"/>
                <w:sz w:val="16"/>
                <w:szCs w:val="16"/>
              </w:rPr>
              <w:t>21.085</w:t>
            </w:r>
          </w:p>
        </w:tc>
        <w:tc>
          <w:tcPr>
            <w:tcW w:w="947" w:type="dxa"/>
            <w:vAlign w:val="center"/>
          </w:tcPr>
          <w:p w:rsidR="00D458A0" w:rsidRPr="00740144" w:rsidRDefault="001D02DF" w:rsidP="00557F3F">
            <w:pPr>
              <w:spacing w:line="360" w:lineRule="exact"/>
              <w:jc w:val="center"/>
              <w:rPr>
                <w:color w:val="000000" w:themeColor="text1"/>
                <w:sz w:val="16"/>
                <w:szCs w:val="16"/>
              </w:rPr>
            </w:pPr>
            <w:r>
              <w:rPr>
                <w:rFonts w:hint="eastAsia"/>
                <w:color w:val="000000" w:themeColor="text1"/>
                <w:sz w:val="16"/>
                <w:szCs w:val="16"/>
              </w:rPr>
              <w:t>1</w:t>
            </w:r>
            <w:r w:rsidR="000E506A">
              <w:rPr>
                <w:rFonts w:hint="eastAsia"/>
                <w:color w:val="000000" w:themeColor="text1"/>
                <w:sz w:val="16"/>
                <w:szCs w:val="16"/>
              </w:rPr>
              <w:t>0</w:t>
            </w:r>
            <w:r w:rsidR="002F3831">
              <w:rPr>
                <w:rFonts w:hint="eastAsia"/>
                <w:color w:val="000000" w:themeColor="text1"/>
                <w:sz w:val="16"/>
                <w:szCs w:val="16"/>
              </w:rPr>
              <w:t>2,8</w:t>
            </w:r>
            <w:r w:rsidR="00557F3F">
              <w:rPr>
                <w:rFonts w:hint="eastAsia"/>
                <w:color w:val="000000" w:themeColor="text1"/>
                <w:sz w:val="16"/>
                <w:szCs w:val="16"/>
              </w:rPr>
              <w:t>85</w:t>
            </w:r>
          </w:p>
        </w:tc>
        <w:tc>
          <w:tcPr>
            <w:tcW w:w="947" w:type="dxa"/>
            <w:gridSpan w:val="2"/>
            <w:vAlign w:val="center"/>
          </w:tcPr>
          <w:p w:rsidR="00D458A0" w:rsidRPr="00740144" w:rsidRDefault="000E506A" w:rsidP="00557F3F">
            <w:pPr>
              <w:spacing w:line="360" w:lineRule="exact"/>
              <w:jc w:val="center"/>
              <w:rPr>
                <w:color w:val="000000" w:themeColor="text1"/>
                <w:sz w:val="16"/>
                <w:szCs w:val="16"/>
              </w:rPr>
            </w:pPr>
            <w:r>
              <w:rPr>
                <w:rFonts w:hint="eastAsia"/>
                <w:color w:val="000000" w:themeColor="text1"/>
                <w:sz w:val="16"/>
                <w:szCs w:val="16"/>
              </w:rPr>
              <w:t>8</w:t>
            </w:r>
            <w:r w:rsidR="002F3831">
              <w:rPr>
                <w:rFonts w:hint="eastAsia"/>
                <w:color w:val="000000" w:themeColor="text1"/>
                <w:sz w:val="16"/>
                <w:szCs w:val="16"/>
              </w:rPr>
              <w:t>4,6</w:t>
            </w:r>
            <w:r w:rsidR="00557F3F">
              <w:rPr>
                <w:rFonts w:hint="eastAsia"/>
                <w:color w:val="000000" w:themeColor="text1"/>
                <w:sz w:val="16"/>
                <w:szCs w:val="16"/>
              </w:rPr>
              <w:t>85</w:t>
            </w:r>
          </w:p>
        </w:tc>
        <w:tc>
          <w:tcPr>
            <w:tcW w:w="947" w:type="dxa"/>
            <w:vAlign w:val="center"/>
          </w:tcPr>
          <w:p w:rsidR="00D458A0" w:rsidRPr="00740144" w:rsidRDefault="002F3831" w:rsidP="009C7BA0">
            <w:pPr>
              <w:spacing w:line="360" w:lineRule="exact"/>
              <w:jc w:val="center"/>
              <w:rPr>
                <w:color w:val="000000" w:themeColor="text1"/>
                <w:sz w:val="16"/>
                <w:szCs w:val="16"/>
              </w:rPr>
            </w:pPr>
            <w:r>
              <w:rPr>
                <w:rFonts w:hint="eastAsia"/>
                <w:color w:val="000000" w:themeColor="text1"/>
                <w:sz w:val="16"/>
                <w:szCs w:val="16"/>
              </w:rPr>
              <w:t>66,4</w:t>
            </w:r>
            <w:r w:rsidR="00557F3F">
              <w:rPr>
                <w:rFonts w:hint="eastAsia"/>
                <w:color w:val="000000" w:themeColor="text1"/>
                <w:sz w:val="16"/>
                <w:szCs w:val="16"/>
              </w:rPr>
              <w:t>85</w:t>
            </w:r>
          </w:p>
        </w:tc>
        <w:tc>
          <w:tcPr>
            <w:tcW w:w="947" w:type="dxa"/>
            <w:vAlign w:val="center"/>
          </w:tcPr>
          <w:p w:rsidR="00D458A0" w:rsidRPr="00740144" w:rsidRDefault="002F3831" w:rsidP="009C7BA0">
            <w:pPr>
              <w:spacing w:line="360" w:lineRule="exact"/>
              <w:jc w:val="center"/>
              <w:rPr>
                <w:color w:val="000000" w:themeColor="text1"/>
                <w:sz w:val="16"/>
                <w:szCs w:val="16"/>
              </w:rPr>
            </w:pPr>
            <w:r>
              <w:rPr>
                <w:rFonts w:hint="eastAsia"/>
                <w:color w:val="000000" w:themeColor="text1"/>
                <w:sz w:val="16"/>
                <w:szCs w:val="16"/>
              </w:rPr>
              <w:t>48,2</w:t>
            </w:r>
            <w:r w:rsidR="00557F3F">
              <w:rPr>
                <w:rFonts w:hint="eastAsia"/>
                <w:color w:val="000000" w:themeColor="text1"/>
                <w:sz w:val="16"/>
                <w:szCs w:val="16"/>
              </w:rPr>
              <w:t>85</w:t>
            </w:r>
          </w:p>
        </w:tc>
        <w:tc>
          <w:tcPr>
            <w:tcW w:w="947" w:type="dxa"/>
            <w:gridSpan w:val="2"/>
            <w:tcBorders>
              <w:right w:val="single" w:sz="4" w:space="0" w:color="auto"/>
            </w:tcBorders>
            <w:vAlign w:val="center"/>
          </w:tcPr>
          <w:p w:rsidR="00D458A0" w:rsidRPr="00740144" w:rsidRDefault="006C2DB7" w:rsidP="009C7BA0">
            <w:pPr>
              <w:spacing w:line="360" w:lineRule="exact"/>
              <w:jc w:val="center"/>
              <w:rPr>
                <w:color w:val="000000" w:themeColor="text1"/>
                <w:sz w:val="16"/>
                <w:szCs w:val="16"/>
              </w:rPr>
            </w:pPr>
            <w:r>
              <w:rPr>
                <w:rFonts w:hint="eastAsia"/>
                <w:color w:val="000000" w:themeColor="text1"/>
                <w:sz w:val="16"/>
                <w:szCs w:val="16"/>
              </w:rPr>
              <w:t>0</w:t>
            </w:r>
          </w:p>
        </w:tc>
        <w:tc>
          <w:tcPr>
            <w:tcW w:w="805"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92" w:type="dxa"/>
            <w:tcBorders>
              <w:left w:val="double" w:sz="4" w:space="0" w:color="auto"/>
              <w:bottom w:val="single" w:sz="4" w:space="0" w:color="auto"/>
              <w:tr2bl w:val="nil"/>
            </w:tcBorders>
            <w:shd w:val="clear" w:color="auto" w:fill="FFFF99"/>
            <w:vAlign w:val="center"/>
          </w:tcPr>
          <w:p w:rsidR="00D458A0" w:rsidRPr="00740144" w:rsidRDefault="00286673" w:rsidP="009C7BA0">
            <w:pPr>
              <w:spacing w:line="360" w:lineRule="exact"/>
              <w:jc w:val="center"/>
              <w:rPr>
                <w:color w:val="000000" w:themeColor="text1"/>
                <w:sz w:val="16"/>
                <w:szCs w:val="16"/>
              </w:rPr>
            </w:pPr>
            <w:r>
              <w:rPr>
                <w:rFonts w:hint="eastAsia"/>
                <w:color w:val="000000" w:themeColor="text1"/>
                <w:sz w:val="16"/>
                <w:szCs w:val="16"/>
              </w:rPr>
              <w:t>0</w:t>
            </w:r>
          </w:p>
        </w:tc>
      </w:tr>
      <w:tr w:rsidR="00740144" w:rsidRPr="00740144" w:rsidTr="009F5EF0">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3B5EFA" w:rsidP="009C7BA0">
            <w:pPr>
              <w:spacing w:line="360" w:lineRule="exact"/>
              <w:jc w:val="center"/>
              <w:rPr>
                <w:color w:val="000000" w:themeColor="text1"/>
                <w:sz w:val="16"/>
                <w:szCs w:val="16"/>
              </w:rPr>
            </w:pPr>
            <w:r w:rsidRPr="00557F3F">
              <w:rPr>
                <w:rFonts w:hint="eastAsia"/>
                <w:color w:val="000000" w:themeColor="text1"/>
                <w:sz w:val="16"/>
                <w:szCs w:val="16"/>
              </w:rPr>
              <w:t>1</w:t>
            </w:r>
            <w:r w:rsidR="000E506A" w:rsidRPr="00557F3F">
              <w:rPr>
                <w:rFonts w:hint="eastAsia"/>
                <w:color w:val="000000" w:themeColor="text1"/>
                <w:sz w:val="16"/>
                <w:szCs w:val="16"/>
              </w:rPr>
              <w:t>8,</w:t>
            </w:r>
            <w:r w:rsidR="002F3831">
              <w:rPr>
                <w:rFonts w:hint="eastAsia"/>
                <w:color w:val="000000" w:themeColor="text1"/>
                <w:sz w:val="16"/>
                <w:szCs w:val="16"/>
              </w:rPr>
              <w:t>2</w:t>
            </w:r>
            <w:r w:rsidR="004C24AA" w:rsidRPr="00557F3F">
              <w:rPr>
                <w:rFonts w:hint="eastAsia"/>
                <w:color w:val="000000" w:themeColor="text1"/>
                <w:sz w:val="16"/>
                <w:szCs w:val="16"/>
              </w:rPr>
              <w:t>00</w:t>
            </w:r>
          </w:p>
        </w:tc>
        <w:tc>
          <w:tcPr>
            <w:tcW w:w="947" w:type="dxa"/>
            <w:gridSpan w:val="2"/>
            <w:vAlign w:val="center"/>
          </w:tcPr>
          <w:p w:rsidR="00FD6DCB" w:rsidRPr="00740144" w:rsidRDefault="006C2DB7" w:rsidP="009C7BA0">
            <w:pPr>
              <w:spacing w:line="360" w:lineRule="exact"/>
              <w:jc w:val="center"/>
              <w:rPr>
                <w:color w:val="000000" w:themeColor="text1"/>
                <w:sz w:val="16"/>
                <w:szCs w:val="16"/>
              </w:rPr>
            </w:pPr>
            <w:r>
              <w:rPr>
                <w:rFonts w:hint="eastAsia"/>
                <w:color w:val="000000" w:themeColor="text1"/>
                <w:sz w:val="16"/>
                <w:szCs w:val="16"/>
              </w:rPr>
              <w:t>1</w:t>
            </w:r>
            <w:r w:rsidR="000E506A">
              <w:rPr>
                <w:rFonts w:hint="eastAsia"/>
                <w:color w:val="000000" w:themeColor="text1"/>
                <w:sz w:val="16"/>
                <w:szCs w:val="16"/>
              </w:rPr>
              <w:t>8</w:t>
            </w:r>
            <w:r w:rsidR="002F3831">
              <w:rPr>
                <w:rFonts w:hint="eastAsia"/>
                <w:color w:val="000000" w:themeColor="text1"/>
                <w:sz w:val="16"/>
                <w:szCs w:val="16"/>
              </w:rPr>
              <w:t>,2</w:t>
            </w:r>
            <w:r>
              <w:rPr>
                <w:rFonts w:hint="eastAsia"/>
                <w:color w:val="000000" w:themeColor="text1"/>
                <w:sz w:val="16"/>
                <w:szCs w:val="16"/>
              </w:rPr>
              <w:t>00</w:t>
            </w:r>
          </w:p>
        </w:tc>
        <w:tc>
          <w:tcPr>
            <w:tcW w:w="947" w:type="dxa"/>
            <w:vAlign w:val="center"/>
          </w:tcPr>
          <w:p w:rsidR="00FD6DCB" w:rsidRPr="00740144" w:rsidRDefault="006C2DB7" w:rsidP="009C7BA0">
            <w:pPr>
              <w:spacing w:line="360" w:lineRule="exact"/>
              <w:jc w:val="center"/>
              <w:rPr>
                <w:color w:val="000000" w:themeColor="text1"/>
                <w:sz w:val="16"/>
                <w:szCs w:val="16"/>
              </w:rPr>
            </w:pPr>
            <w:r>
              <w:rPr>
                <w:rFonts w:hint="eastAsia"/>
                <w:color w:val="000000" w:themeColor="text1"/>
                <w:sz w:val="16"/>
                <w:szCs w:val="16"/>
              </w:rPr>
              <w:t>1</w:t>
            </w:r>
            <w:r w:rsidR="000E506A">
              <w:rPr>
                <w:rFonts w:hint="eastAsia"/>
                <w:color w:val="000000" w:themeColor="text1"/>
                <w:sz w:val="16"/>
                <w:szCs w:val="16"/>
              </w:rPr>
              <w:t>8</w:t>
            </w:r>
            <w:r w:rsidR="002F3831">
              <w:rPr>
                <w:rFonts w:hint="eastAsia"/>
                <w:color w:val="000000" w:themeColor="text1"/>
                <w:sz w:val="16"/>
                <w:szCs w:val="16"/>
              </w:rPr>
              <w:t>,2</w:t>
            </w:r>
            <w:r>
              <w:rPr>
                <w:rFonts w:hint="eastAsia"/>
                <w:color w:val="000000" w:themeColor="text1"/>
                <w:sz w:val="16"/>
                <w:szCs w:val="16"/>
              </w:rPr>
              <w:t>00</w:t>
            </w:r>
          </w:p>
        </w:tc>
        <w:tc>
          <w:tcPr>
            <w:tcW w:w="947" w:type="dxa"/>
            <w:vAlign w:val="center"/>
          </w:tcPr>
          <w:p w:rsidR="00FD6DCB" w:rsidRPr="00740144" w:rsidRDefault="006C2DB7" w:rsidP="009C7BA0">
            <w:pPr>
              <w:spacing w:line="360" w:lineRule="exact"/>
              <w:jc w:val="center"/>
              <w:rPr>
                <w:color w:val="000000" w:themeColor="text1"/>
                <w:sz w:val="16"/>
                <w:szCs w:val="16"/>
              </w:rPr>
            </w:pPr>
            <w:r>
              <w:rPr>
                <w:rFonts w:hint="eastAsia"/>
                <w:color w:val="000000" w:themeColor="text1"/>
                <w:sz w:val="16"/>
                <w:szCs w:val="16"/>
              </w:rPr>
              <w:t>1</w:t>
            </w:r>
            <w:r w:rsidR="000E506A">
              <w:rPr>
                <w:rFonts w:hint="eastAsia"/>
                <w:color w:val="000000" w:themeColor="text1"/>
                <w:sz w:val="16"/>
                <w:szCs w:val="16"/>
              </w:rPr>
              <w:t>8</w:t>
            </w:r>
            <w:r w:rsidR="002F3831">
              <w:rPr>
                <w:rFonts w:hint="eastAsia"/>
                <w:color w:val="000000" w:themeColor="text1"/>
                <w:sz w:val="16"/>
                <w:szCs w:val="16"/>
              </w:rPr>
              <w:t>,2</w:t>
            </w:r>
            <w:r>
              <w:rPr>
                <w:rFonts w:hint="eastAsia"/>
                <w:color w:val="000000" w:themeColor="text1"/>
                <w:sz w:val="16"/>
                <w:szCs w:val="16"/>
              </w:rPr>
              <w:t>00</w:t>
            </w:r>
          </w:p>
        </w:tc>
        <w:tc>
          <w:tcPr>
            <w:tcW w:w="947" w:type="dxa"/>
            <w:gridSpan w:val="2"/>
            <w:tcBorders>
              <w:right w:val="single" w:sz="4" w:space="0" w:color="auto"/>
            </w:tcBorders>
            <w:vAlign w:val="center"/>
          </w:tcPr>
          <w:p w:rsidR="00FD6DCB" w:rsidRPr="00740144" w:rsidRDefault="002F3831" w:rsidP="009C7BA0">
            <w:pPr>
              <w:spacing w:line="360" w:lineRule="exact"/>
              <w:jc w:val="center"/>
              <w:rPr>
                <w:color w:val="000000" w:themeColor="text1"/>
                <w:sz w:val="16"/>
                <w:szCs w:val="16"/>
              </w:rPr>
            </w:pPr>
            <w:r>
              <w:rPr>
                <w:rFonts w:hint="eastAsia"/>
                <w:color w:val="000000" w:themeColor="text1"/>
                <w:sz w:val="16"/>
                <w:szCs w:val="16"/>
              </w:rPr>
              <w:t>48,2</w:t>
            </w:r>
            <w:r w:rsidR="00557F3F">
              <w:rPr>
                <w:rFonts w:hint="eastAsia"/>
                <w:color w:val="000000" w:themeColor="text1"/>
                <w:sz w:val="16"/>
                <w:szCs w:val="16"/>
              </w:rPr>
              <w:t>85</w:t>
            </w:r>
          </w:p>
        </w:tc>
        <w:tc>
          <w:tcPr>
            <w:tcW w:w="805" w:type="dxa"/>
            <w:tcBorders>
              <w:left w:val="single" w:sz="4" w:space="0" w:color="auto"/>
              <w:right w:val="double" w:sz="4" w:space="0" w:color="auto"/>
            </w:tcBorders>
            <w:vAlign w:val="center"/>
          </w:tcPr>
          <w:p w:rsidR="00557F3F" w:rsidRPr="00740144" w:rsidRDefault="006C2DB7" w:rsidP="00557F3F">
            <w:pPr>
              <w:spacing w:line="360" w:lineRule="exact"/>
              <w:jc w:val="center"/>
              <w:rPr>
                <w:color w:val="000000" w:themeColor="text1"/>
                <w:sz w:val="16"/>
                <w:szCs w:val="16"/>
              </w:rPr>
            </w:pPr>
            <w:r>
              <w:rPr>
                <w:rFonts w:hint="eastAsia"/>
                <w:color w:val="000000" w:themeColor="text1"/>
                <w:sz w:val="16"/>
                <w:szCs w:val="16"/>
              </w:rPr>
              <w:t>12</w:t>
            </w:r>
            <w:r w:rsidR="00557F3F">
              <w:rPr>
                <w:rFonts w:hint="eastAsia"/>
                <w:color w:val="000000" w:themeColor="text1"/>
                <w:sz w:val="16"/>
                <w:szCs w:val="16"/>
              </w:rPr>
              <w:t>1,085</w:t>
            </w:r>
          </w:p>
        </w:tc>
        <w:tc>
          <w:tcPr>
            <w:tcW w:w="992"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9F5EF0">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479" w:type="dxa"/>
            <w:gridSpan w:val="10"/>
            <w:vAlign w:val="center"/>
          </w:tcPr>
          <w:p w:rsidR="00B06528" w:rsidRPr="00740144" w:rsidRDefault="006C2DB7" w:rsidP="009C7BA0">
            <w:pPr>
              <w:spacing w:line="360" w:lineRule="exact"/>
              <w:rPr>
                <w:color w:val="000000" w:themeColor="text1"/>
                <w:sz w:val="18"/>
              </w:rPr>
            </w:pPr>
            <w:r>
              <w:rPr>
                <w:rFonts w:hint="eastAsia"/>
                <w:color w:val="000000" w:themeColor="text1"/>
                <w:sz w:val="18"/>
              </w:rPr>
              <w:t>平成</w:t>
            </w:r>
            <w:r>
              <w:rPr>
                <w:rFonts w:hint="eastAsia"/>
                <w:color w:val="000000" w:themeColor="text1"/>
                <w:sz w:val="18"/>
              </w:rPr>
              <w:t>29</w:t>
            </w:r>
            <w:r>
              <w:rPr>
                <w:rFonts w:hint="eastAsia"/>
                <w:color w:val="000000" w:themeColor="text1"/>
                <w:sz w:val="18"/>
              </w:rPr>
              <w:t>年</w:t>
            </w:r>
            <w:r>
              <w:rPr>
                <w:rFonts w:hint="eastAsia"/>
                <w:color w:val="000000" w:themeColor="text1"/>
                <w:sz w:val="18"/>
              </w:rPr>
              <w:t>7</w:t>
            </w:r>
            <w:r>
              <w:rPr>
                <w:rFonts w:hint="eastAsia"/>
                <w:color w:val="000000" w:themeColor="text1"/>
                <w:sz w:val="18"/>
              </w:rPr>
              <w:t>月</w:t>
            </w:r>
            <w:r>
              <w:rPr>
                <w:rFonts w:hint="eastAsia"/>
                <w:color w:val="000000" w:themeColor="text1"/>
                <w:sz w:val="18"/>
              </w:rPr>
              <w:t>1</w:t>
            </w:r>
            <w:r>
              <w:rPr>
                <w:rFonts w:hint="eastAsia"/>
                <w:color w:val="000000" w:themeColor="text1"/>
                <w:sz w:val="18"/>
              </w:rPr>
              <w:t>日～平成</w:t>
            </w:r>
            <w:r>
              <w:rPr>
                <w:rFonts w:hint="eastAsia"/>
                <w:color w:val="000000" w:themeColor="text1"/>
                <w:sz w:val="18"/>
              </w:rPr>
              <w:t>34</w:t>
            </w:r>
            <w:r>
              <w:rPr>
                <w:rFonts w:hint="eastAsia"/>
                <w:color w:val="000000" w:themeColor="text1"/>
                <w:sz w:val="18"/>
              </w:rPr>
              <w:t>年</w:t>
            </w:r>
            <w:r>
              <w:rPr>
                <w:rFonts w:hint="eastAsia"/>
                <w:color w:val="000000" w:themeColor="text1"/>
                <w:sz w:val="18"/>
              </w:rPr>
              <w:t>3</w:t>
            </w:r>
            <w:r>
              <w:rPr>
                <w:rFonts w:hint="eastAsia"/>
                <w:color w:val="000000" w:themeColor="text1"/>
                <w:sz w:val="18"/>
              </w:rPr>
              <w:t>月</w:t>
            </w:r>
            <w:r>
              <w:rPr>
                <w:rFonts w:hint="eastAsia"/>
                <w:color w:val="000000" w:themeColor="text1"/>
                <w:sz w:val="18"/>
              </w:rPr>
              <w:t>31</w:t>
            </w:r>
            <w:r>
              <w:rPr>
                <w:rFonts w:hint="eastAsia"/>
                <w:color w:val="000000" w:themeColor="text1"/>
                <w:sz w:val="18"/>
              </w:rPr>
              <w:t>日</w:t>
            </w:r>
          </w:p>
        </w:tc>
      </w:tr>
    </w:tbl>
    <w:p w:rsidR="002D1DB4" w:rsidRDefault="002D1DB4" w:rsidP="002D1DB4">
      <w:pPr>
        <w:rPr>
          <w:color w:val="000000" w:themeColor="text1"/>
        </w:rPr>
      </w:pPr>
    </w:p>
    <w:p w:rsidR="009F5EF0" w:rsidRPr="00740144" w:rsidRDefault="009F5EF0"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951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
        <w:gridCol w:w="1913"/>
        <w:gridCol w:w="992"/>
        <w:gridCol w:w="851"/>
        <w:gridCol w:w="2767"/>
        <w:gridCol w:w="14"/>
        <w:gridCol w:w="904"/>
        <w:gridCol w:w="1134"/>
      </w:tblGrid>
      <w:tr w:rsidR="00740144" w:rsidRPr="00740144" w:rsidTr="009F5EF0">
        <w:trPr>
          <w:trHeight w:val="70"/>
        </w:trPr>
        <w:tc>
          <w:tcPr>
            <w:tcW w:w="944"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913"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92"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851"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2767"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18" w:type="dxa"/>
            <w:gridSpan w:val="2"/>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1134"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9F5EF0">
        <w:trPr>
          <w:trHeight w:val="614"/>
        </w:trPr>
        <w:tc>
          <w:tcPr>
            <w:tcW w:w="944"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913" w:type="dxa"/>
            <w:vAlign w:val="center"/>
          </w:tcPr>
          <w:p w:rsidR="002D1DB4" w:rsidRPr="00740144" w:rsidRDefault="00172BDA" w:rsidP="00DF5B2E">
            <w:pPr>
              <w:spacing w:line="360" w:lineRule="exact"/>
              <w:rPr>
                <w:color w:val="000000" w:themeColor="text1"/>
                <w:sz w:val="18"/>
              </w:rPr>
            </w:pPr>
            <w:r>
              <w:rPr>
                <w:rFonts w:hint="eastAsia"/>
                <w:color w:val="000000" w:themeColor="text1"/>
                <w:sz w:val="18"/>
              </w:rPr>
              <w:t>職員増員・育成事業</w:t>
            </w:r>
          </w:p>
        </w:tc>
        <w:tc>
          <w:tcPr>
            <w:tcW w:w="992" w:type="dxa"/>
            <w:vAlign w:val="center"/>
          </w:tcPr>
          <w:p w:rsidR="002D1DB4" w:rsidRPr="006177CC" w:rsidRDefault="00172BDA" w:rsidP="00DF5B2E">
            <w:pPr>
              <w:spacing w:line="360" w:lineRule="exact"/>
              <w:rPr>
                <w:color w:val="000000" w:themeColor="text1"/>
                <w:sz w:val="13"/>
                <w:szCs w:val="13"/>
              </w:rPr>
            </w:pPr>
            <w:r w:rsidRPr="006177CC">
              <w:rPr>
                <w:rFonts w:hint="eastAsia"/>
                <w:color w:val="000000" w:themeColor="text1"/>
                <w:sz w:val="13"/>
                <w:szCs w:val="13"/>
              </w:rPr>
              <w:t>社会福祉事業</w:t>
            </w:r>
          </w:p>
        </w:tc>
        <w:tc>
          <w:tcPr>
            <w:tcW w:w="851" w:type="dxa"/>
            <w:vAlign w:val="center"/>
          </w:tcPr>
          <w:p w:rsidR="002D1DB4" w:rsidRPr="00740144" w:rsidRDefault="00172BDA" w:rsidP="00BB31F0">
            <w:pPr>
              <w:spacing w:line="360" w:lineRule="exact"/>
              <w:ind w:firstLineChars="100" w:firstLine="180"/>
              <w:rPr>
                <w:color w:val="000000" w:themeColor="text1"/>
                <w:sz w:val="18"/>
              </w:rPr>
            </w:pPr>
            <w:r>
              <w:rPr>
                <w:rFonts w:hint="eastAsia"/>
                <w:color w:val="000000" w:themeColor="text1"/>
                <w:sz w:val="18"/>
              </w:rPr>
              <w:t>新規</w:t>
            </w:r>
          </w:p>
        </w:tc>
        <w:tc>
          <w:tcPr>
            <w:tcW w:w="2767" w:type="dxa"/>
            <w:vAlign w:val="center"/>
          </w:tcPr>
          <w:p w:rsidR="00557F3F" w:rsidRPr="001E18AD" w:rsidRDefault="00B07476" w:rsidP="00B07476">
            <w:pPr>
              <w:spacing w:line="200" w:lineRule="exact"/>
              <w:rPr>
                <w:rFonts w:eastAsiaTheme="minorEastAsia"/>
                <w:color w:val="000000" w:themeColor="text1"/>
                <w:sz w:val="16"/>
                <w:szCs w:val="16"/>
              </w:rPr>
            </w:pPr>
            <w:r w:rsidRPr="00B07476">
              <w:rPr>
                <w:rFonts w:eastAsiaTheme="minorEastAsia" w:hint="eastAsia"/>
                <w:color w:val="000000" w:themeColor="text1"/>
                <w:sz w:val="16"/>
                <w:szCs w:val="16"/>
              </w:rPr>
              <w:t>介護職員等を増員し、介護の質の向上のための研修受講とキャリアアップ支援に取り組む。</w:t>
            </w:r>
          </w:p>
        </w:tc>
        <w:tc>
          <w:tcPr>
            <w:tcW w:w="918" w:type="dxa"/>
            <w:gridSpan w:val="2"/>
            <w:vAlign w:val="center"/>
          </w:tcPr>
          <w:p w:rsidR="002D1DB4" w:rsidRPr="00740144" w:rsidRDefault="00172BDA" w:rsidP="00172BDA">
            <w:pPr>
              <w:spacing w:line="360" w:lineRule="exact"/>
              <w:jc w:val="center"/>
              <w:rPr>
                <w:color w:val="000000" w:themeColor="text1"/>
                <w:sz w:val="18"/>
              </w:rPr>
            </w:pPr>
            <w:r>
              <w:rPr>
                <w:rFonts w:hint="eastAsia"/>
                <w:color w:val="000000" w:themeColor="text1"/>
                <w:sz w:val="18"/>
              </w:rPr>
              <w:t>無</w:t>
            </w:r>
          </w:p>
        </w:tc>
        <w:tc>
          <w:tcPr>
            <w:tcW w:w="1134" w:type="dxa"/>
            <w:vAlign w:val="center"/>
          </w:tcPr>
          <w:p w:rsidR="002D1DB4" w:rsidRPr="00740144" w:rsidRDefault="006C2DB7" w:rsidP="00DF5B2E">
            <w:pPr>
              <w:spacing w:line="360" w:lineRule="exact"/>
              <w:rPr>
                <w:color w:val="000000" w:themeColor="text1"/>
                <w:sz w:val="18"/>
              </w:rPr>
            </w:pPr>
            <w:r>
              <w:rPr>
                <w:rFonts w:hint="eastAsia"/>
                <w:color w:val="000000" w:themeColor="text1"/>
                <w:sz w:val="18"/>
              </w:rPr>
              <w:t>1</w:t>
            </w:r>
            <w:r w:rsidR="000E506A">
              <w:rPr>
                <w:rFonts w:hint="eastAsia"/>
                <w:color w:val="000000" w:themeColor="text1"/>
                <w:sz w:val="18"/>
              </w:rPr>
              <w:t>8,</w:t>
            </w:r>
            <w:r w:rsidR="003504BC">
              <w:rPr>
                <w:rFonts w:hint="eastAsia"/>
                <w:color w:val="000000" w:themeColor="text1"/>
                <w:sz w:val="18"/>
              </w:rPr>
              <w:t>000</w:t>
            </w:r>
            <w:r>
              <w:rPr>
                <w:rFonts w:hint="eastAsia"/>
                <w:color w:val="000000" w:themeColor="text1"/>
                <w:sz w:val="18"/>
              </w:rPr>
              <w:t>千円</w:t>
            </w:r>
          </w:p>
        </w:tc>
      </w:tr>
      <w:tr w:rsidR="002F3831" w:rsidRPr="00740144" w:rsidTr="009F5EF0">
        <w:trPr>
          <w:trHeight w:val="1040"/>
        </w:trPr>
        <w:tc>
          <w:tcPr>
            <w:tcW w:w="944" w:type="dxa"/>
            <w:vMerge/>
            <w:tcBorders>
              <w:left w:val="single" w:sz="4" w:space="0" w:color="auto"/>
            </w:tcBorders>
            <w:vAlign w:val="center"/>
          </w:tcPr>
          <w:p w:rsidR="002F3831" w:rsidRPr="00740144" w:rsidRDefault="002F3831" w:rsidP="00DF5B2E">
            <w:pPr>
              <w:spacing w:line="360" w:lineRule="exact"/>
              <w:jc w:val="center"/>
              <w:rPr>
                <w:color w:val="000000" w:themeColor="text1"/>
                <w:sz w:val="18"/>
              </w:rPr>
            </w:pPr>
          </w:p>
        </w:tc>
        <w:tc>
          <w:tcPr>
            <w:tcW w:w="1913" w:type="dxa"/>
            <w:vAlign w:val="center"/>
          </w:tcPr>
          <w:p w:rsidR="002F3831" w:rsidRDefault="002F3831" w:rsidP="00DF5B2E">
            <w:pPr>
              <w:spacing w:line="360" w:lineRule="exact"/>
              <w:rPr>
                <w:color w:val="000000" w:themeColor="text1"/>
                <w:sz w:val="18"/>
              </w:rPr>
            </w:pPr>
            <w:r>
              <w:rPr>
                <w:rFonts w:hint="eastAsia"/>
                <w:color w:val="000000" w:themeColor="text1"/>
                <w:sz w:val="18"/>
              </w:rPr>
              <w:t>総合生活相談・援助事業</w:t>
            </w:r>
          </w:p>
        </w:tc>
        <w:tc>
          <w:tcPr>
            <w:tcW w:w="992" w:type="dxa"/>
            <w:vAlign w:val="center"/>
          </w:tcPr>
          <w:p w:rsidR="002F3831" w:rsidRDefault="006177CC" w:rsidP="00DF5B2E">
            <w:pPr>
              <w:spacing w:line="360" w:lineRule="exact"/>
              <w:rPr>
                <w:color w:val="000000" w:themeColor="text1"/>
                <w:sz w:val="18"/>
              </w:rPr>
            </w:pPr>
            <w:r w:rsidRPr="006177CC">
              <w:rPr>
                <w:rFonts w:hint="eastAsia"/>
                <w:color w:val="000000" w:themeColor="text1"/>
                <w:sz w:val="13"/>
                <w:szCs w:val="13"/>
              </w:rPr>
              <w:t>社会福祉事業</w:t>
            </w:r>
          </w:p>
        </w:tc>
        <w:tc>
          <w:tcPr>
            <w:tcW w:w="851" w:type="dxa"/>
            <w:vAlign w:val="center"/>
          </w:tcPr>
          <w:p w:rsidR="002F3831" w:rsidRDefault="002F3831" w:rsidP="00BB31F0">
            <w:pPr>
              <w:spacing w:line="360" w:lineRule="exact"/>
              <w:ind w:firstLineChars="100" w:firstLine="180"/>
              <w:rPr>
                <w:color w:val="000000" w:themeColor="text1"/>
                <w:sz w:val="18"/>
              </w:rPr>
            </w:pPr>
            <w:r>
              <w:rPr>
                <w:rFonts w:hint="eastAsia"/>
                <w:color w:val="000000" w:themeColor="text1"/>
                <w:sz w:val="18"/>
              </w:rPr>
              <w:t>新規</w:t>
            </w:r>
          </w:p>
        </w:tc>
        <w:tc>
          <w:tcPr>
            <w:tcW w:w="2767" w:type="dxa"/>
            <w:vAlign w:val="center"/>
          </w:tcPr>
          <w:p w:rsidR="002F3831" w:rsidRPr="00B07476" w:rsidRDefault="002F3831" w:rsidP="00B07476">
            <w:pPr>
              <w:spacing w:line="200" w:lineRule="exact"/>
              <w:rPr>
                <w:rFonts w:eastAsiaTheme="minorEastAsia"/>
                <w:color w:val="000000" w:themeColor="text1"/>
                <w:sz w:val="16"/>
                <w:szCs w:val="16"/>
              </w:rPr>
            </w:pPr>
            <w:r w:rsidRPr="002F3831">
              <w:rPr>
                <w:rFonts w:eastAsiaTheme="minorEastAsia" w:hint="eastAsia"/>
                <w:color w:val="000000" w:themeColor="text1"/>
                <w:sz w:val="16"/>
                <w:szCs w:val="16"/>
              </w:rPr>
              <w:t>「福井県内社会福祉法人連携事業推進協議会」への参画を通して、日常生活又は社会生活上支援を必要とする方に対し総合的</w:t>
            </w:r>
            <w:r w:rsidR="00B07476">
              <w:rPr>
                <w:rFonts w:eastAsiaTheme="minorEastAsia" w:hint="eastAsia"/>
                <w:color w:val="000000" w:themeColor="text1"/>
                <w:sz w:val="16"/>
                <w:szCs w:val="16"/>
              </w:rPr>
              <w:t>サポート</w:t>
            </w:r>
            <w:r w:rsidRPr="002F3831">
              <w:rPr>
                <w:rFonts w:eastAsiaTheme="minorEastAsia" w:hint="eastAsia"/>
                <w:color w:val="000000" w:themeColor="text1"/>
                <w:sz w:val="16"/>
                <w:szCs w:val="16"/>
              </w:rPr>
              <w:t>を行う。</w:t>
            </w:r>
          </w:p>
        </w:tc>
        <w:tc>
          <w:tcPr>
            <w:tcW w:w="918" w:type="dxa"/>
            <w:gridSpan w:val="2"/>
            <w:vAlign w:val="center"/>
          </w:tcPr>
          <w:p w:rsidR="002F3831" w:rsidRDefault="00B07476" w:rsidP="00172BDA">
            <w:pPr>
              <w:spacing w:line="360" w:lineRule="exact"/>
              <w:jc w:val="center"/>
              <w:rPr>
                <w:color w:val="000000" w:themeColor="text1"/>
                <w:sz w:val="18"/>
              </w:rPr>
            </w:pPr>
            <w:r>
              <w:rPr>
                <w:rFonts w:hint="eastAsia"/>
                <w:color w:val="000000" w:themeColor="text1"/>
                <w:sz w:val="18"/>
              </w:rPr>
              <w:t>無</w:t>
            </w:r>
          </w:p>
        </w:tc>
        <w:tc>
          <w:tcPr>
            <w:tcW w:w="1134" w:type="dxa"/>
            <w:vAlign w:val="center"/>
          </w:tcPr>
          <w:p w:rsidR="002F3831" w:rsidRDefault="00B07476" w:rsidP="00B07476">
            <w:pPr>
              <w:spacing w:line="360" w:lineRule="exact"/>
              <w:ind w:firstLineChars="100" w:firstLine="180"/>
              <w:rPr>
                <w:color w:val="000000" w:themeColor="text1"/>
                <w:sz w:val="18"/>
              </w:rPr>
            </w:pPr>
            <w:r>
              <w:rPr>
                <w:rFonts w:hint="eastAsia"/>
                <w:color w:val="000000" w:themeColor="text1"/>
                <w:sz w:val="18"/>
              </w:rPr>
              <w:t>200</w:t>
            </w:r>
            <w:r>
              <w:rPr>
                <w:rFonts w:hint="eastAsia"/>
                <w:color w:val="000000" w:themeColor="text1"/>
                <w:sz w:val="18"/>
              </w:rPr>
              <w:t>千円</w:t>
            </w:r>
          </w:p>
        </w:tc>
      </w:tr>
      <w:tr w:rsidR="00740144" w:rsidRPr="00740144" w:rsidTr="009F5EF0">
        <w:trPr>
          <w:trHeight w:val="70"/>
        </w:trPr>
        <w:tc>
          <w:tcPr>
            <w:tcW w:w="944"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1" w:type="dxa"/>
            <w:gridSpan w:val="6"/>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1134" w:type="dxa"/>
            <w:shd w:val="clear" w:color="auto" w:fill="FFFF99"/>
            <w:vAlign w:val="center"/>
          </w:tcPr>
          <w:p w:rsidR="002D1DB4" w:rsidRPr="00740144" w:rsidRDefault="00B07476" w:rsidP="00DF5B2E">
            <w:pPr>
              <w:spacing w:line="360" w:lineRule="exact"/>
              <w:rPr>
                <w:color w:val="000000" w:themeColor="text1"/>
                <w:sz w:val="18"/>
              </w:rPr>
            </w:pPr>
            <w:r>
              <w:rPr>
                <w:rFonts w:hint="eastAsia"/>
                <w:color w:val="000000" w:themeColor="text1"/>
                <w:sz w:val="18"/>
              </w:rPr>
              <w:t>18,200</w:t>
            </w:r>
            <w:r>
              <w:rPr>
                <w:rFonts w:hint="eastAsia"/>
                <w:color w:val="000000" w:themeColor="text1"/>
                <w:sz w:val="18"/>
              </w:rPr>
              <w:t>千円</w:t>
            </w:r>
          </w:p>
        </w:tc>
      </w:tr>
      <w:tr w:rsidR="00740144" w:rsidRPr="00740144" w:rsidTr="009F5EF0">
        <w:trPr>
          <w:trHeight w:val="701"/>
        </w:trPr>
        <w:tc>
          <w:tcPr>
            <w:tcW w:w="944"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913" w:type="dxa"/>
            <w:vAlign w:val="center"/>
          </w:tcPr>
          <w:p w:rsidR="002D1DB4" w:rsidRPr="00740144" w:rsidRDefault="00102471" w:rsidP="00DF5B2E">
            <w:pPr>
              <w:spacing w:line="360" w:lineRule="exact"/>
              <w:rPr>
                <w:color w:val="000000" w:themeColor="text1"/>
                <w:sz w:val="18"/>
              </w:rPr>
            </w:pPr>
            <w:r>
              <w:rPr>
                <w:rFonts w:hint="eastAsia"/>
                <w:color w:val="000000" w:themeColor="text1"/>
                <w:sz w:val="18"/>
              </w:rPr>
              <w:t>職員増員・育成事業</w:t>
            </w:r>
          </w:p>
        </w:tc>
        <w:tc>
          <w:tcPr>
            <w:tcW w:w="992" w:type="dxa"/>
            <w:vAlign w:val="center"/>
          </w:tcPr>
          <w:p w:rsidR="002D1DB4" w:rsidRPr="00740144" w:rsidRDefault="006177CC" w:rsidP="00DF5B2E">
            <w:pPr>
              <w:spacing w:line="360" w:lineRule="exact"/>
              <w:rPr>
                <w:color w:val="000000" w:themeColor="text1"/>
                <w:sz w:val="18"/>
              </w:rPr>
            </w:pPr>
            <w:r w:rsidRPr="006177CC">
              <w:rPr>
                <w:rFonts w:hint="eastAsia"/>
                <w:color w:val="000000" w:themeColor="text1"/>
                <w:sz w:val="13"/>
                <w:szCs w:val="13"/>
              </w:rPr>
              <w:t>社会福祉事業</w:t>
            </w:r>
          </w:p>
        </w:tc>
        <w:tc>
          <w:tcPr>
            <w:tcW w:w="851" w:type="dxa"/>
            <w:vAlign w:val="center"/>
          </w:tcPr>
          <w:p w:rsidR="002D1DB4" w:rsidRPr="00740144" w:rsidRDefault="00B22246" w:rsidP="00DF5B2E">
            <w:pPr>
              <w:spacing w:line="360" w:lineRule="exact"/>
              <w:rPr>
                <w:color w:val="000000" w:themeColor="text1"/>
                <w:sz w:val="18"/>
              </w:rPr>
            </w:pPr>
            <w:r>
              <w:rPr>
                <w:rFonts w:hint="eastAsia"/>
                <w:color w:val="000000" w:themeColor="text1"/>
                <w:sz w:val="18"/>
              </w:rPr>
              <w:t xml:space="preserve">　</w:t>
            </w:r>
            <w:r w:rsidR="00172BDA">
              <w:rPr>
                <w:rFonts w:hint="eastAsia"/>
                <w:color w:val="000000" w:themeColor="text1"/>
                <w:sz w:val="18"/>
              </w:rPr>
              <w:t>―</w:t>
            </w:r>
          </w:p>
        </w:tc>
        <w:tc>
          <w:tcPr>
            <w:tcW w:w="2767" w:type="dxa"/>
            <w:vAlign w:val="center"/>
          </w:tcPr>
          <w:p w:rsidR="00557F3F" w:rsidRPr="001E18AD" w:rsidRDefault="001E18AD" w:rsidP="001E18AD">
            <w:pPr>
              <w:spacing w:line="200" w:lineRule="exact"/>
              <w:rPr>
                <w:rFonts w:eastAsiaTheme="minorEastAsia"/>
                <w:color w:val="000000" w:themeColor="text1"/>
                <w:sz w:val="16"/>
                <w:szCs w:val="16"/>
              </w:rPr>
            </w:pPr>
            <w:r>
              <w:rPr>
                <w:rFonts w:eastAsiaTheme="minorEastAsia" w:hint="eastAsia"/>
                <w:color w:val="000000" w:themeColor="text1"/>
                <w:sz w:val="16"/>
                <w:szCs w:val="16"/>
              </w:rPr>
              <w:t>介</w:t>
            </w:r>
            <w:r w:rsidRPr="001E18AD">
              <w:rPr>
                <w:rFonts w:eastAsiaTheme="minorEastAsia" w:hint="eastAsia"/>
                <w:color w:val="000000" w:themeColor="text1"/>
                <w:sz w:val="16"/>
                <w:szCs w:val="16"/>
              </w:rPr>
              <w:t>護職員等を増員し、介護の質の向上のための研修受講とキャリアアップ支援に取り組む。</w:t>
            </w:r>
          </w:p>
        </w:tc>
        <w:tc>
          <w:tcPr>
            <w:tcW w:w="918" w:type="dxa"/>
            <w:gridSpan w:val="2"/>
            <w:vAlign w:val="center"/>
          </w:tcPr>
          <w:p w:rsidR="002D1DB4" w:rsidRPr="00740144" w:rsidRDefault="00BB31F0" w:rsidP="00DF5B2E">
            <w:pPr>
              <w:spacing w:line="360" w:lineRule="exact"/>
              <w:rPr>
                <w:color w:val="000000" w:themeColor="text1"/>
                <w:sz w:val="18"/>
              </w:rPr>
            </w:pPr>
            <w:r>
              <w:rPr>
                <w:rFonts w:hint="eastAsia"/>
                <w:color w:val="000000" w:themeColor="text1"/>
                <w:sz w:val="18"/>
              </w:rPr>
              <w:t xml:space="preserve">　</w:t>
            </w:r>
            <w:r w:rsidR="00102471">
              <w:rPr>
                <w:rFonts w:hint="eastAsia"/>
                <w:color w:val="000000" w:themeColor="text1"/>
                <w:sz w:val="18"/>
              </w:rPr>
              <w:t xml:space="preserve"> </w:t>
            </w:r>
            <w:r>
              <w:rPr>
                <w:rFonts w:hint="eastAsia"/>
                <w:color w:val="000000" w:themeColor="text1"/>
                <w:sz w:val="18"/>
              </w:rPr>
              <w:t>無</w:t>
            </w:r>
          </w:p>
        </w:tc>
        <w:tc>
          <w:tcPr>
            <w:tcW w:w="1134" w:type="dxa"/>
            <w:vAlign w:val="center"/>
          </w:tcPr>
          <w:p w:rsidR="002D1DB4" w:rsidRPr="00740144" w:rsidRDefault="00BB31F0" w:rsidP="00DF5B2E">
            <w:pPr>
              <w:spacing w:line="360" w:lineRule="exact"/>
              <w:rPr>
                <w:color w:val="000000" w:themeColor="text1"/>
                <w:sz w:val="18"/>
              </w:rPr>
            </w:pPr>
            <w:r>
              <w:rPr>
                <w:rFonts w:hint="eastAsia"/>
                <w:color w:val="000000" w:themeColor="text1"/>
                <w:sz w:val="18"/>
              </w:rPr>
              <w:t>1</w:t>
            </w:r>
            <w:r w:rsidR="00102471">
              <w:rPr>
                <w:rFonts w:hint="eastAsia"/>
                <w:color w:val="000000" w:themeColor="text1"/>
                <w:sz w:val="18"/>
              </w:rPr>
              <w:t>8</w:t>
            </w:r>
            <w:r>
              <w:rPr>
                <w:rFonts w:hint="eastAsia"/>
                <w:color w:val="000000" w:themeColor="text1"/>
                <w:sz w:val="18"/>
              </w:rPr>
              <w:t>,000</w:t>
            </w:r>
            <w:r>
              <w:rPr>
                <w:rFonts w:hint="eastAsia"/>
                <w:color w:val="000000" w:themeColor="text1"/>
                <w:sz w:val="18"/>
              </w:rPr>
              <w:t>千円</w:t>
            </w:r>
          </w:p>
        </w:tc>
      </w:tr>
      <w:tr w:rsidR="00B07476" w:rsidRPr="00740144" w:rsidTr="009F5EF0">
        <w:trPr>
          <w:trHeight w:val="70"/>
        </w:trPr>
        <w:tc>
          <w:tcPr>
            <w:tcW w:w="944" w:type="dxa"/>
            <w:vMerge/>
            <w:tcBorders>
              <w:left w:val="single" w:sz="4" w:space="0" w:color="auto"/>
            </w:tcBorders>
            <w:vAlign w:val="center"/>
          </w:tcPr>
          <w:p w:rsidR="00B07476" w:rsidRPr="00740144" w:rsidRDefault="00B07476" w:rsidP="00DF5B2E">
            <w:pPr>
              <w:spacing w:line="360" w:lineRule="exact"/>
              <w:jc w:val="center"/>
              <w:rPr>
                <w:color w:val="000000" w:themeColor="text1"/>
                <w:sz w:val="18"/>
              </w:rPr>
            </w:pPr>
          </w:p>
        </w:tc>
        <w:tc>
          <w:tcPr>
            <w:tcW w:w="1913" w:type="dxa"/>
            <w:vAlign w:val="center"/>
          </w:tcPr>
          <w:p w:rsidR="00B07476" w:rsidRDefault="00B07476" w:rsidP="00734D81">
            <w:pPr>
              <w:spacing w:line="360" w:lineRule="exact"/>
              <w:rPr>
                <w:color w:val="000000" w:themeColor="text1"/>
                <w:sz w:val="18"/>
              </w:rPr>
            </w:pPr>
            <w:r>
              <w:rPr>
                <w:rFonts w:hint="eastAsia"/>
                <w:color w:val="000000" w:themeColor="text1"/>
                <w:sz w:val="18"/>
              </w:rPr>
              <w:t>総合生活相談・援助事業</w:t>
            </w:r>
          </w:p>
        </w:tc>
        <w:tc>
          <w:tcPr>
            <w:tcW w:w="992" w:type="dxa"/>
            <w:vAlign w:val="center"/>
          </w:tcPr>
          <w:p w:rsidR="00B07476" w:rsidRDefault="006177CC" w:rsidP="00734D81">
            <w:pPr>
              <w:spacing w:line="360" w:lineRule="exact"/>
              <w:rPr>
                <w:color w:val="000000" w:themeColor="text1"/>
                <w:sz w:val="18"/>
              </w:rPr>
            </w:pPr>
            <w:r w:rsidRPr="006177CC">
              <w:rPr>
                <w:rFonts w:hint="eastAsia"/>
                <w:color w:val="000000" w:themeColor="text1"/>
                <w:sz w:val="13"/>
                <w:szCs w:val="13"/>
              </w:rPr>
              <w:t>社会福祉事業</w:t>
            </w:r>
          </w:p>
        </w:tc>
        <w:tc>
          <w:tcPr>
            <w:tcW w:w="851" w:type="dxa"/>
            <w:vAlign w:val="center"/>
          </w:tcPr>
          <w:p w:rsidR="00B07476" w:rsidRDefault="00B07476" w:rsidP="00734D81">
            <w:pPr>
              <w:spacing w:line="360" w:lineRule="exact"/>
              <w:ind w:firstLineChars="100" w:firstLine="180"/>
              <w:rPr>
                <w:color w:val="000000" w:themeColor="text1"/>
                <w:sz w:val="18"/>
              </w:rPr>
            </w:pPr>
            <w:r>
              <w:rPr>
                <w:rFonts w:hint="eastAsia"/>
                <w:color w:val="000000" w:themeColor="text1"/>
                <w:sz w:val="18"/>
              </w:rPr>
              <w:t>―</w:t>
            </w:r>
          </w:p>
        </w:tc>
        <w:tc>
          <w:tcPr>
            <w:tcW w:w="2767" w:type="dxa"/>
            <w:vAlign w:val="center"/>
          </w:tcPr>
          <w:p w:rsidR="00B07476" w:rsidRPr="00B07476" w:rsidRDefault="00B07476" w:rsidP="00734D81">
            <w:pPr>
              <w:spacing w:line="200" w:lineRule="exact"/>
              <w:rPr>
                <w:rFonts w:eastAsiaTheme="minorEastAsia"/>
                <w:color w:val="000000" w:themeColor="text1"/>
                <w:sz w:val="16"/>
                <w:szCs w:val="16"/>
              </w:rPr>
            </w:pPr>
            <w:r w:rsidRPr="002F3831">
              <w:rPr>
                <w:rFonts w:eastAsiaTheme="minorEastAsia" w:hint="eastAsia"/>
                <w:color w:val="000000" w:themeColor="text1"/>
                <w:sz w:val="16"/>
                <w:szCs w:val="16"/>
              </w:rPr>
              <w:t>「福井県内社会福祉法人連携事業推進協議会」への参画を通して、日常生活又は社会生活上支援を必要とする方に対し総合的</w:t>
            </w:r>
            <w:r>
              <w:rPr>
                <w:rFonts w:eastAsiaTheme="minorEastAsia" w:hint="eastAsia"/>
                <w:color w:val="000000" w:themeColor="text1"/>
                <w:sz w:val="16"/>
                <w:szCs w:val="16"/>
              </w:rPr>
              <w:t>サポート</w:t>
            </w:r>
            <w:r w:rsidRPr="002F3831">
              <w:rPr>
                <w:rFonts w:eastAsiaTheme="minorEastAsia" w:hint="eastAsia"/>
                <w:color w:val="000000" w:themeColor="text1"/>
                <w:sz w:val="16"/>
                <w:szCs w:val="16"/>
              </w:rPr>
              <w:t>を行う。</w:t>
            </w:r>
          </w:p>
        </w:tc>
        <w:tc>
          <w:tcPr>
            <w:tcW w:w="918" w:type="dxa"/>
            <w:gridSpan w:val="2"/>
            <w:vAlign w:val="center"/>
          </w:tcPr>
          <w:p w:rsidR="00B07476" w:rsidRDefault="00B07476" w:rsidP="00734D81">
            <w:pPr>
              <w:spacing w:line="360" w:lineRule="exact"/>
              <w:jc w:val="center"/>
              <w:rPr>
                <w:color w:val="000000" w:themeColor="text1"/>
                <w:sz w:val="18"/>
              </w:rPr>
            </w:pPr>
            <w:r>
              <w:rPr>
                <w:rFonts w:hint="eastAsia"/>
                <w:color w:val="000000" w:themeColor="text1"/>
                <w:sz w:val="18"/>
              </w:rPr>
              <w:t>無</w:t>
            </w:r>
          </w:p>
        </w:tc>
        <w:tc>
          <w:tcPr>
            <w:tcW w:w="1134" w:type="dxa"/>
            <w:vAlign w:val="center"/>
          </w:tcPr>
          <w:p w:rsidR="00B07476" w:rsidRDefault="00B07476" w:rsidP="00734D81">
            <w:pPr>
              <w:spacing w:line="360" w:lineRule="exact"/>
              <w:ind w:firstLineChars="100" w:firstLine="180"/>
              <w:rPr>
                <w:color w:val="000000" w:themeColor="text1"/>
                <w:sz w:val="18"/>
              </w:rPr>
            </w:pPr>
            <w:r>
              <w:rPr>
                <w:rFonts w:hint="eastAsia"/>
                <w:color w:val="000000" w:themeColor="text1"/>
                <w:sz w:val="18"/>
              </w:rPr>
              <w:t>200</w:t>
            </w:r>
            <w:r>
              <w:rPr>
                <w:rFonts w:hint="eastAsia"/>
                <w:color w:val="000000" w:themeColor="text1"/>
                <w:sz w:val="18"/>
              </w:rPr>
              <w:t>千円</w:t>
            </w:r>
          </w:p>
        </w:tc>
      </w:tr>
      <w:tr w:rsidR="00740144" w:rsidRPr="00740144" w:rsidTr="009F5EF0">
        <w:trPr>
          <w:trHeight w:val="70"/>
        </w:trPr>
        <w:tc>
          <w:tcPr>
            <w:tcW w:w="944"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1" w:type="dxa"/>
            <w:gridSpan w:val="6"/>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1134" w:type="dxa"/>
            <w:shd w:val="clear" w:color="auto" w:fill="FFFF99"/>
            <w:vAlign w:val="center"/>
          </w:tcPr>
          <w:p w:rsidR="002D1DB4" w:rsidRPr="00740144" w:rsidRDefault="00B07476" w:rsidP="00DF5B2E">
            <w:pPr>
              <w:spacing w:line="360" w:lineRule="exact"/>
              <w:rPr>
                <w:color w:val="000000" w:themeColor="text1"/>
                <w:sz w:val="18"/>
              </w:rPr>
            </w:pPr>
            <w:r>
              <w:rPr>
                <w:rFonts w:hint="eastAsia"/>
                <w:color w:val="000000" w:themeColor="text1"/>
                <w:sz w:val="18"/>
              </w:rPr>
              <w:t>18,200</w:t>
            </w:r>
            <w:r>
              <w:rPr>
                <w:rFonts w:hint="eastAsia"/>
                <w:color w:val="000000" w:themeColor="text1"/>
                <w:sz w:val="18"/>
              </w:rPr>
              <w:t>千円</w:t>
            </w:r>
          </w:p>
        </w:tc>
      </w:tr>
      <w:tr w:rsidR="00740144" w:rsidRPr="00740144" w:rsidTr="009F5EF0">
        <w:trPr>
          <w:trHeight w:val="556"/>
        </w:trPr>
        <w:tc>
          <w:tcPr>
            <w:tcW w:w="944"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lastRenderedPageBreak/>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913" w:type="dxa"/>
            <w:vAlign w:val="center"/>
          </w:tcPr>
          <w:p w:rsidR="002D1DB4" w:rsidRPr="00740144" w:rsidRDefault="00102471" w:rsidP="00DF5B2E">
            <w:pPr>
              <w:spacing w:line="360" w:lineRule="exact"/>
              <w:rPr>
                <w:color w:val="000000" w:themeColor="text1"/>
                <w:sz w:val="18"/>
              </w:rPr>
            </w:pPr>
            <w:r>
              <w:rPr>
                <w:rFonts w:hint="eastAsia"/>
                <w:color w:val="000000" w:themeColor="text1"/>
                <w:sz w:val="18"/>
              </w:rPr>
              <w:t>職員増員・育成事業</w:t>
            </w:r>
          </w:p>
        </w:tc>
        <w:tc>
          <w:tcPr>
            <w:tcW w:w="992" w:type="dxa"/>
            <w:vAlign w:val="center"/>
          </w:tcPr>
          <w:p w:rsidR="002D1DB4" w:rsidRPr="00740144" w:rsidRDefault="006177CC" w:rsidP="006177CC">
            <w:pPr>
              <w:spacing w:line="360" w:lineRule="exact"/>
              <w:rPr>
                <w:color w:val="000000" w:themeColor="text1"/>
                <w:sz w:val="18"/>
              </w:rPr>
            </w:pPr>
            <w:r w:rsidRPr="006177CC">
              <w:rPr>
                <w:rFonts w:hint="eastAsia"/>
                <w:color w:val="000000" w:themeColor="text1"/>
                <w:sz w:val="13"/>
                <w:szCs w:val="13"/>
              </w:rPr>
              <w:t>社会福祉事業</w:t>
            </w:r>
          </w:p>
        </w:tc>
        <w:tc>
          <w:tcPr>
            <w:tcW w:w="851" w:type="dxa"/>
            <w:vAlign w:val="center"/>
          </w:tcPr>
          <w:p w:rsidR="002D1DB4" w:rsidRPr="00740144" w:rsidRDefault="001B3D43" w:rsidP="00DF5B2E">
            <w:pPr>
              <w:spacing w:line="360" w:lineRule="exact"/>
              <w:rPr>
                <w:color w:val="000000" w:themeColor="text1"/>
                <w:sz w:val="18"/>
              </w:rPr>
            </w:pPr>
            <w:r>
              <w:rPr>
                <w:rFonts w:hint="eastAsia"/>
                <w:color w:val="000000" w:themeColor="text1"/>
                <w:sz w:val="18"/>
              </w:rPr>
              <w:t xml:space="preserve">　―</w:t>
            </w:r>
          </w:p>
        </w:tc>
        <w:tc>
          <w:tcPr>
            <w:tcW w:w="2767" w:type="dxa"/>
            <w:vAlign w:val="center"/>
          </w:tcPr>
          <w:p w:rsidR="00557F3F" w:rsidRPr="001E18AD" w:rsidRDefault="001E18AD" w:rsidP="001E18AD">
            <w:pPr>
              <w:spacing w:line="200" w:lineRule="exact"/>
              <w:rPr>
                <w:rFonts w:eastAsiaTheme="minorEastAsia"/>
                <w:color w:val="000000" w:themeColor="text1"/>
                <w:sz w:val="16"/>
                <w:szCs w:val="16"/>
              </w:rPr>
            </w:pPr>
            <w:r>
              <w:rPr>
                <w:rFonts w:eastAsiaTheme="minorEastAsia" w:hint="eastAsia"/>
                <w:color w:val="000000" w:themeColor="text1"/>
                <w:sz w:val="16"/>
                <w:szCs w:val="16"/>
              </w:rPr>
              <w:t>介</w:t>
            </w:r>
            <w:r w:rsidRPr="001E18AD">
              <w:rPr>
                <w:rFonts w:eastAsiaTheme="minorEastAsia" w:hint="eastAsia"/>
                <w:color w:val="000000" w:themeColor="text1"/>
                <w:sz w:val="16"/>
                <w:szCs w:val="16"/>
              </w:rPr>
              <w:t>護職員等を増員し、介護の質の向上のための研修受講とキャリアアップ支援に取り組む。</w:t>
            </w:r>
          </w:p>
        </w:tc>
        <w:tc>
          <w:tcPr>
            <w:tcW w:w="918" w:type="dxa"/>
            <w:gridSpan w:val="2"/>
            <w:vAlign w:val="center"/>
          </w:tcPr>
          <w:p w:rsidR="002D1DB4" w:rsidRPr="00740144" w:rsidRDefault="00B07476" w:rsidP="00DF5B2E">
            <w:pPr>
              <w:spacing w:line="360" w:lineRule="exac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sidR="00102471">
              <w:rPr>
                <w:rFonts w:hint="eastAsia"/>
                <w:color w:val="000000" w:themeColor="text1"/>
                <w:sz w:val="18"/>
              </w:rPr>
              <w:t>無</w:t>
            </w:r>
          </w:p>
        </w:tc>
        <w:tc>
          <w:tcPr>
            <w:tcW w:w="1134" w:type="dxa"/>
            <w:vAlign w:val="center"/>
          </w:tcPr>
          <w:p w:rsidR="002D1DB4" w:rsidRPr="00740144" w:rsidRDefault="00BB31F0" w:rsidP="00DF5B2E">
            <w:pPr>
              <w:spacing w:line="360" w:lineRule="exact"/>
              <w:rPr>
                <w:color w:val="000000" w:themeColor="text1"/>
                <w:sz w:val="18"/>
              </w:rPr>
            </w:pPr>
            <w:r>
              <w:rPr>
                <w:rFonts w:hint="eastAsia"/>
                <w:color w:val="000000" w:themeColor="text1"/>
                <w:sz w:val="18"/>
              </w:rPr>
              <w:t>1</w:t>
            </w:r>
            <w:r w:rsidR="00102471">
              <w:rPr>
                <w:rFonts w:hint="eastAsia"/>
                <w:color w:val="000000" w:themeColor="text1"/>
                <w:sz w:val="18"/>
              </w:rPr>
              <w:t>8</w:t>
            </w:r>
            <w:r>
              <w:rPr>
                <w:rFonts w:hint="eastAsia"/>
                <w:color w:val="000000" w:themeColor="text1"/>
                <w:sz w:val="18"/>
              </w:rPr>
              <w:t>,000</w:t>
            </w:r>
            <w:r>
              <w:rPr>
                <w:rFonts w:hint="eastAsia"/>
                <w:color w:val="000000" w:themeColor="text1"/>
                <w:sz w:val="18"/>
              </w:rPr>
              <w:t>千円</w:t>
            </w:r>
          </w:p>
        </w:tc>
      </w:tr>
      <w:tr w:rsidR="00B07476" w:rsidRPr="00740144" w:rsidTr="009F5EF0">
        <w:trPr>
          <w:trHeight w:val="70"/>
        </w:trPr>
        <w:tc>
          <w:tcPr>
            <w:tcW w:w="944" w:type="dxa"/>
            <w:vMerge/>
            <w:tcBorders>
              <w:left w:val="single" w:sz="4" w:space="0" w:color="auto"/>
            </w:tcBorders>
            <w:vAlign w:val="center"/>
          </w:tcPr>
          <w:p w:rsidR="00B07476" w:rsidRPr="00740144" w:rsidRDefault="00B07476" w:rsidP="00DF5B2E">
            <w:pPr>
              <w:spacing w:line="360" w:lineRule="exact"/>
              <w:jc w:val="center"/>
              <w:rPr>
                <w:color w:val="000000" w:themeColor="text1"/>
                <w:sz w:val="18"/>
              </w:rPr>
            </w:pPr>
          </w:p>
        </w:tc>
        <w:tc>
          <w:tcPr>
            <w:tcW w:w="1913" w:type="dxa"/>
            <w:vAlign w:val="center"/>
          </w:tcPr>
          <w:p w:rsidR="00B07476" w:rsidRDefault="00B07476" w:rsidP="00734D81">
            <w:pPr>
              <w:spacing w:line="360" w:lineRule="exact"/>
              <w:rPr>
                <w:color w:val="000000" w:themeColor="text1"/>
                <w:sz w:val="18"/>
              </w:rPr>
            </w:pPr>
            <w:r>
              <w:rPr>
                <w:rFonts w:hint="eastAsia"/>
                <w:color w:val="000000" w:themeColor="text1"/>
                <w:sz w:val="18"/>
              </w:rPr>
              <w:t>総合生活相談・援助事業</w:t>
            </w:r>
          </w:p>
        </w:tc>
        <w:tc>
          <w:tcPr>
            <w:tcW w:w="992" w:type="dxa"/>
            <w:vAlign w:val="center"/>
          </w:tcPr>
          <w:p w:rsidR="00B07476" w:rsidRDefault="006177CC" w:rsidP="00734D81">
            <w:pPr>
              <w:spacing w:line="360" w:lineRule="exact"/>
              <w:rPr>
                <w:color w:val="000000" w:themeColor="text1"/>
                <w:sz w:val="18"/>
              </w:rPr>
            </w:pPr>
            <w:r w:rsidRPr="006177CC">
              <w:rPr>
                <w:rFonts w:hint="eastAsia"/>
                <w:color w:val="000000" w:themeColor="text1"/>
                <w:sz w:val="13"/>
                <w:szCs w:val="13"/>
              </w:rPr>
              <w:t>社会福祉事業</w:t>
            </w:r>
          </w:p>
        </w:tc>
        <w:tc>
          <w:tcPr>
            <w:tcW w:w="851" w:type="dxa"/>
            <w:vAlign w:val="center"/>
          </w:tcPr>
          <w:p w:rsidR="00B07476" w:rsidRDefault="00B07476" w:rsidP="00734D81">
            <w:pPr>
              <w:spacing w:line="360" w:lineRule="exact"/>
              <w:ind w:firstLineChars="100" w:firstLine="180"/>
              <w:rPr>
                <w:color w:val="000000" w:themeColor="text1"/>
                <w:sz w:val="18"/>
              </w:rPr>
            </w:pPr>
            <w:r>
              <w:rPr>
                <w:rFonts w:hint="eastAsia"/>
                <w:color w:val="000000" w:themeColor="text1"/>
                <w:sz w:val="18"/>
              </w:rPr>
              <w:t>―</w:t>
            </w:r>
          </w:p>
        </w:tc>
        <w:tc>
          <w:tcPr>
            <w:tcW w:w="2767" w:type="dxa"/>
            <w:vAlign w:val="center"/>
          </w:tcPr>
          <w:p w:rsidR="00B07476" w:rsidRPr="00B07476" w:rsidRDefault="00B07476" w:rsidP="00734D81">
            <w:pPr>
              <w:spacing w:line="200" w:lineRule="exact"/>
              <w:rPr>
                <w:rFonts w:eastAsiaTheme="minorEastAsia"/>
                <w:color w:val="000000" w:themeColor="text1"/>
                <w:sz w:val="16"/>
                <w:szCs w:val="16"/>
              </w:rPr>
            </w:pPr>
            <w:r w:rsidRPr="002F3831">
              <w:rPr>
                <w:rFonts w:eastAsiaTheme="minorEastAsia" w:hint="eastAsia"/>
                <w:color w:val="000000" w:themeColor="text1"/>
                <w:sz w:val="16"/>
                <w:szCs w:val="16"/>
              </w:rPr>
              <w:t>「福井県内社会福祉法人連携事業推進協議会」への参画を通して、日常生活又は社会生活上支援を必要とする方に対し総合的</w:t>
            </w:r>
            <w:r>
              <w:rPr>
                <w:rFonts w:eastAsiaTheme="minorEastAsia" w:hint="eastAsia"/>
                <w:color w:val="000000" w:themeColor="text1"/>
                <w:sz w:val="16"/>
                <w:szCs w:val="16"/>
              </w:rPr>
              <w:t>サポート</w:t>
            </w:r>
            <w:r w:rsidRPr="002F3831">
              <w:rPr>
                <w:rFonts w:eastAsiaTheme="minorEastAsia" w:hint="eastAsia"/>
                <w:color w:val="000000" w:themeColor="text1"/>
                <w:sz w:val="16"/>
                <w:szCs w:val="16"/>
              </w:rPr>
              <w:t>を行う。</w:t>
            </w:r>
          </w:p>
        </w:tc>
        <w:tc>
          <w:tcPr>
            <w:tcW w:w="918" w:type="dxa"/>
            <w:gridSpan w:val="2"/>
            <w:vAlign w:val="center"/>
          </w:tcPr>
          <w:p w:rsidR="00B07476" w:rsidRDefault="00B07476" w:rsidP="00734D81">
            <w:pPr>
              <w:spacing w:line="360" w:lineRule="exact"/>
              <w:jc w:val="center"/>
              <w:rPr>
                <w:color w:val="000000" w:themeColor="text1"/>
                <w:sz w:val="18"/>
              </w:rPr>
            </w:pPr>
            <w:r>
              <w:rPr>
                <w:rFonts w:hint="eastAsia"/>
                <w:color w:val="000000" w:themeColor="text1"/>
                <w:sz w:val="18"/>
              </w:rPr>
              <w:t>無</w:t>
            </w:r>
          </w:p>
        </w:tc>
        <w:tc>
          <w:tcPr>
            <w:tcW w:w="1134" w:type="dxa"/>
            <w:vAlign w:val="center"/>
          </w:tcPr>
          <w:p w:rsidR="00B07476" w:rsidRDefault="00B07476" w:rsidP="00734D81">
            <w:pPr>
              <w:spacing w:line="360" w:lineRule="exact"/>
              <w:ind w:firstLineChars="100" w:firstLine="180"/>
              <w:rPr>
                <w:color w:val="000000" w:themeColor="text1"/>
                <w:sz w:val="18"/>
              </w:rPr>
            </w:pPr>
            <w:r>
              <w:rPr>
                <w:rFonts w:hint="eastAsia"/>
                <w:color w:val="000000" w:themeColor="text1"/>
                <w:sz w:val="18"/>
              </w:rPr>
              <w:t>200</w:t>
            </w:r>
            <w:r>
              <w:rPr>
                <w:rFonts w:hint="eastAsia"/>
                <w:color w:val="000000" w:themeColor="text1"/>
                <w:sz w:val="18"/>
              </w:rPr>
              <w:t>千円</w:t>
            </w:r>
          </w:p>
        </w:tc>
      </w:tr>
      <w:tr w:rsidR="00B07476" w:rsidRPr="00740144" w:rsidTr="009F5EF0">
        <w:trPr>
          <w:trHeight w:val="70"/>
        </w:trPr>
        <w:tc>
          <w:tcPr>
            <w:tcW w:w="944" w:type="dxa"/>
            <w:vMerge/>
            <w:tcBorders>
              <w:left w:val="single" w:sz="4" w:space="0" w:color="auto"/>
            </w:tcBorders>
            <w:vAlign w:val="center"/>
          </w:tcPr>
          <w:p w:rsidR="00B07476" w:rsidRPr="00740144" w:rsidRDefault="00B07476" w:rsidP="00DF5B2E">
            <w:pPr>
              <w:spacing w:line="360" w:lineRule="exact"/>
              <w:jc w:val="center"/>
              <w:rPr>
                <w:color w:val="000000" w:themeColor="text1"/>
                <w:sz w:val="18"/>
              </w:rPr>
            </w:pPr>
          </w:p>
        </w:tc>
        <w:tc>
          <w:tcPr>
            <w:tcW w:w="7441" w:type="dxa"/>
            <w:gridSpan w:val="6"/>
            <w:shd w:val="clear" w:color="auto" w:fill="FFFF99"/>
            <w:vAlign w:val="center"/>
          </w:tcPr>
          <w:p w:rsidR="00B07476" w:rsidRPr="00740144" w:rsidRDefault="00B07476" w:rsidP="00DF5B2E">
            <w:pPr>
              <w:spacing w:line="360" w:lineRule="exact"/>
              <w:jc w:val="center"/>
              <w:rPr>
                <w:color w:val="000000" w:themeColor="text1"/>
                <w:sz w:val="18"/>
              </w:rPr>
            </w:pPr>
            <w:r w:rsidRPr="00740144">
              <w:rPr>
                <w:rFonts w:hint="eastAsia"/>
                <w:color w:val="000000" w:themeColor="text1"/>
                <w:sz w:val="18"/>
              </w:rPr>
              <w:t>小計</w:t>
            </w:r>
          </w:p>
        </w:tc>
        <w:tc>
          <w:tcPr>
            <w:tcW w:w="1134" w:type="dxa"/>
            <w:shd w:val="clear" w:color="auto" w:fill="FFFF99"/>
            <w:vAlign w:val="center"/>
          </w:tcPr>
          <w:p w:rsidR="00B07476" w:rsidRPr="00740144" w:rsidRDefault="00B07476" w:rsidP="00DF5B2E">
            <w:pPr>
              <w:spacing w:line="360" w:lineRule="exact"/>
              <w:rPr>
                <w:color w:val="000000" w:themeColor="text1"/>
                <w:sz w:val="18"/>
              </w:rPr>
            </w:pPr>
            <w:r>
              <w:rPr>
                <w:rFonts w:hint="eastAsia"/>
                <w:color w:val="000000" w:themeColor="text1"/>
                <w:sz w:val="18"/>
              </w:rPr>
              <w:t>18,200</w:t>
            </w:r>
            <w:r>
              <w:rPr>
                <w:rFonts w:hint="eastAsia"/>
                <w:color w:val="000000" w:themeColor="text1"/>
                <w:sz w:val="18"/>
              </w:rPr>
              <w:t>千円</w:t>
            </w:r>
          </w:p>
        </w:tc>
      </w:tr>
      <w:tr w:rsidR="00B07476" w:rsidRPr="00740144" w:rsidTr="009F5EF0">
        <w:trPr>
          <w:trHeight w:val="625"/>
        </w:trPr>
        <w:tc>
          <w:tcPr>
            <w:tcW w:w="944" w:type="dxa"/>
            <w:vMerge w:val="restart"/>
            <w:tcBorders>
              <w:left w:val="single" w:sz="4" w:space="0" w:color="auto"/>
            </w:tcBorders>
            <w:vAlign w:val="center"/>
          </w:tcPr>
          <w:p w:rsidR="00B07476" w:rsidRPr="00740144" w:rsidRDefault="00B07476" w:rsidP="00DF5B2E">
            <w:pPr>
              <w:spacing w:line="360" w:lineRule="exact"/>
              <w:jc w:val="center"/>
              <w:rPr>
                <w:color w:val="000000" w:themeColor="text1"/>
                <w:sz w:val="18"/>
              </w:rPr>
            </w:pPr>
            <w:r w:rsidRPr="00740144">
              <w:rPr>
                <w:rFonts w:hint="eastAsia"/>
                <w:color w:val="000000" w:themeColor="text1"/>
                <w:sz w:val="18"/>
              </w:rPr>
              <w:t>４か年</w:t>
            </w:r>
          </w:p>
          <w:p w:rsidR="00B07476" w:rsidRPr="00740144" w:rsidRDefault="00B07476" w:rsidP="00DF5B2E">
            <w:pPr>
              <w:spacing w:line="360" w:lineRule="exact"/>
              <w:jc w:val="center"/>
              <w:rPr>
                <w:color w:val="000000" w:themeColor="text1"/>
                <w:sz w:val="18"/>
              </w:rPr>
            </w:pPr>
            <w:r w:rsidRPr="00740144">
              <w:rPr>
                <w:rFonts w:hint="eastAsia"/>
                <w:color w:val="000000" w:themeColor="text1"/>
                <w:sz w:val="18"/>
              </w:rPr>
              <w:t>度目</w:t>
            </w:r>
          </w:p>
        </w:tc>
        <w:tc>
          <w:tcPr>
            <w:tcW w:w="1913" w:type="dxa"/>
            <w:vAlign w:val="center"/>
          </w:tcPr>
          <w:p w:rsidR="00B07476" w:rsidRPr="00740144" w:rsidRDefault="00B07476" w:rsidP="00102471">
            <w:pPr>
              <w:spacing w:line="360" w:lineRule="exact"/>
              <w:rPr>
                <w:color w:val="000000" w:themeColor="text1"/>
                <w:sz w:val="18"/>
              </w:rPr>
            </w:pPr>
            <w:r>
              <w:rPr>
                <w:rFonts w:hint="eastAsia"/>
                <w:color w:val="000000" w:themeColor="text1"/>
                <w:sz w:val="18"/>
              </w:rPr>
              <w:t>職員増員・育成事業</w:t>
            </w:r>
          </w:p>
        </w:tc>
        <w:tc>
          <w:tcPr>
            <w:tcW w:w="992" w:type="dxa"/>
            <w:vAlign w:val="center"/>
          </w:tcPr>
          <w:p w:rsidR="00B07476" w:rsidRPr="00740144" w:rsidRDefault="006177CC" w:rsidP="00DF5B2E">
            <w:pPr>
              <w:spacing w:line="360" w:lineRule="exact"/>
              <w:rPr>
                <w:color w:val="000000" w:themeColor="text1"/>
                <w:sz w:val="18"/>
              </w:rPr>
            </w:pPr>
            <w:r w:rsidRPr="006177CC">
              <w:rPr>
                <w:rFonts w:hint="eastAsia"/>
                <w:color w:val="000000" w:themeColor="text1"/>
                <w:sz w:val="13"/>
                <w:szCs w:val="13"/>
              </w:rPr>
              <w:t>社会福祉事業</w:t>
            </w:r>
          </w:p>
        </w:tc>
        <w:tc>
          <w:tcPr>
            <w:tcW w:w="851" w:type="dxa"/>
            <w:vAlign w:val="center"/>
          </w:tcPr>
          <w:p w:rsidR="00B07476" w:rsidRPr="00740144" w:rsidRDefault="00B07476" w:rsidP="00DF5B2E">
            <w:pPr>
              <w:spacing w:line="360" w:lineRule="exact"/>
              <w:rPr>
                <w:color w:val="000000" w:themeColor="text1"/>
                <w:sz w:val="18"/>
              </w:rPr>
            </w:pPr>
            <w:r>
              <w:rPr>
                <w:rFonts w:hint="eastAsia"/>
                <w:color w:val="000000" w:themeColor="text1"/>
                <w:sz w:val="18"/>
              </w:rPr>
              <w:t xml:space="preserve">　―</w:t>
            </w:r>
          </w:p>
        </w:tc>
        <w:tc>
          <w:tcPr>
            <w:tcW w:w="2767" w:type="dxa"/>
            <w:vAlign w:val="center"/>
          </w:tcPr>
          <w:p w:rsidR="00B07476" w:rsidRPr="001E18AD" w:rsidRDefault="001E18AD" w:rsidP="001E18AD">
            <w:pPr>
              <w:spacing w:line="200" w:lineRule="exact"/>
              <w:rPr>
                <w:rFonts w:eastAsiaTheme="minorEastAsia"/>
                <w:color w:val="000000" w:themeColor="text1"/>
                <w:sz w:val="16"/>
                <w:szCs w:val="16"/>
              </w:rPr>
            </w:pPr>
            <w:r>
              <w:rPr>
                <w:rFonts w:eastAsiaTheme="minorEastAsia" w:hint="eastAsia"/>
                <w:color w:val="000000" w:themeColor="text1"/>
                <w:sz w:val="16"/>
                <w:szCs w:val="16"/>
              </w:rPr>
              <w:t>介護</w:t>
            </w:r>
            <w:r w:rsidRPr="001E18AD">
              <w:rPr>
                <w:rFonts w:eastAsiaTheme="minorEastAsia" w:hint="eastAsia"/>
                <w:color w:val="000000" w:themeColor="text1"/>
                <w:sz w:val="16"/>
                <w:szCs w:val="16"/>
              </w:rPr>
              <w:t>職員等を増員し、介護の質の向上のための研修受講とキャリアアップ支援に取り組む。</w:t>
            </w:r>
          </w:p>
        </w:tc>
        <w:tc>
          <w:tcPr>
            <w:tcW w:w="918" w:type="dxa"/>
            <w:gridSpan w:val="2"/>
            <w:vAlign w:val="center"/>
          </w:tcPr>
          <w:p w:rsidR="00B07476" w:rsidRPr="00740144" w:rsidRDefault="00B07476" w:rsidP="00DF5B2E">
            <w:pPr>
              <w:spacing w:line="360" w:lineRule="exac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無</w:t>
            </w:r>
          </w:p>
        </w:tc>
        <w:tc>
          <w:tcPr>
            <w:tcW w:w="1134" w:type="dxa"/>
            <w:vAlign w:val="center"/>
          </w:tcPr>
          <w:p w:rsidR="00B07476" w:rsidRPr="00740144" w:rsidRDefault="00B07476" w:rsidP="00DF5B2E">
            <w:pPr>
              <w:spacing w:line="360" w:lineRule="exact"/>
              <w:rPr>
                <w:color w:val="000000" w:themeColor="text1"/>
                <w:sz w:val="18"/>
              </w:rPr>
            </w:pPr>
            <w:r>
              <w:rPr>
                <w:rFonts w:hint="eastAsia"/>
                <w:color w:val="000000" w:themeColor="text1"/>
                <w:sz w:val="18"/>
              </w:rPr>
              <w:t>18,000</w:t>
            </w:r>
            <w:r>
              <w:rPr>
                <w:rFonts w:hint="eastAsia"/>
                <w:color w:val="000000" w:themeColor="text1"/>
                <w:sz w:val="18"/>
              </w:rPr>
              <w:t>千円</w:t>
            </w:r>
          </w:p>
        </w:tc>
      </w:tr>
      <w:tr w:rsidR="00B07476" w:rsidRPr="00740144" w:rsidTr="009F5EF0">
        <w:trPr>
          <w:trHeight w:val="70"/>
        </w:trPr>
        <w:tc>
          <w:tcPr>
            <w:tcW w:w="944" w:type="dxa"/>
            <w:vMerge/>
            <w:tcBorders>
              <w:left w:val="single" w:sz="4" w:space="0" w:color="auto"/>
            </w:tcBorders>
            <w:vAlign w:val="center"/>
          </w:tcPr>
          <w:p w:rsidR="00B07476" w:rsidRPr="00740144" w:rsidRDefault="00B07476" w:rsidP="00DF5B2E">
            <w:pPr>
              <w:spacing w:line="360" w:lineRule="exact"/>
              <w:jc w:val="center"/>
              <w:rPr>
                <w:color w:val="000000" w:themeColor="text1"/>
                <w:sz w:val="18"/>
              </w:rPr>
            </w:pPr>
          </w:p>
        </w:tc>
        <w:tc>
          <w:tcPr>
            <w:tcW w:w="1913" w:type="dxa"/>
            <w:vAlign w:val="center"/>
          </w:tcPr>
          <w:p w:rsidR="00B07476" w:rsidRDefault="00B07476" w:rsidP="00734D81">
            <w:pPr>
              <w:spacing w:line="360" w:lineRule="exact"/>
              <w:rPr>
                <w:color w:val="000000" w:themeColor="text1"/>
                <w:sz w:val="18"/>
              </w:rPr>
            </w:pPr>
            <w:r>
              <w:rPr>
                <w:rFonts w:hint="eastAsia"/>
                <w:color w:val="000000" w:themeColor="text1"/>
                <w:sz w:val="18"/>
              </w:rPr>
              <w:t>総合生活相談・援助事業</w:t>
            </w:r>
          </w:p>
        </w:tc>
        <w:tc>
          <w:tcPr>
            <w:tcW w:w="992" w:type="dxa"/>
            <w:vAlign w:val="center"/>
          </w:tcPr>
          <w:p w:rsidR="00B07476" w:rsidRDefault="006177CC" w:rsidP="00734D81">
            <w:pPr>
              <w:spacing w:line="360" w:lineRule="exact"/>
              <w:rPr>
                <w:color w:val="000000" w:themeColor="text1"/>
                <w:sz w:val="18"/>
              </w:rPr>
            </w:pPr>
            <w:r w:rsidRPr="006177CC">
              <w:rPr>
                <w:rFonts w:hint="eastAsia"/>
                <w:color w:val="000000" w:themeColor="text1"/>
                <w:sz w:val="13"/>
                <w:szCs w:val="13"/>
              </w:rPr>
              <w:t>社会福祉事業</w:t>
            </w:r>
          </w:p>
        </w:tc>
        <w:tc>
          <w:tcPr>
            <w:tcW w:w="851" w:type="dxa"/>
            <w:vAlign w:val="center"/>
          </w:tcPr>
          <w:p w:rsidR="00B07476" w:rsidRDefault="00B07476" w:rsidP="00734D81">
            <w:pPr>
              <w:spacing w:line="360" w:lineRule="exact"/>
              <w:ind w:firstLineChars="100" w:firstLine="180"/>
              <w:rPr>
                <w:color w:val="000000" w:themeColor="text1"/>
                <w:sz w:val="18"/>
              </w:rPr>
            </w:pPr>
            <w:r>
              <w:rPr>
                <w:rFonts w:hint="eastAsia"/>
                <w:color w:val="000000" w:themeColor="text1"/>
                <w:sz w:val="18"/>
              </w:rPr>
              <w:t>―</w:t>
            </w:r>
          </w:p>
        </w:tc>
        <w:tc>
          <w:tcPr>
            <w:tcW w:w="2767" w:type="dxa"/>
            <w:vAlign w:val="center"/>
          </w:tcPr>
          <w:p w:rsidR="00B07476" w:rsidRPr="00B07476" w:rsidRDefault="00B07476" w:rsidP="00734D81">
            <w:pPr>
              <w:spacing w:line="200" w:lineRule="exact"/>
              <w:rPr>
                <w:rFonts w:eastAsiaTheme="minorEastAsia"/>
                <w:color w:val="000000" w:themeColor="text1"/>
                <w:sz w:val="16"/>
                <w:szCs w:val="16"/>
              </w:rPr>
            </w:pPr>
            <w:r w:rsidRPr="002F3831">
              <w:rPr>
                <w:rFonts w:eastAsiaTheme="minorEastAsia" w:hint="eastAsia"/>
                <w:color w:val="000000" w:themeColor="text1"/>
                <w:sz w:val="16"/>
                <w:szCs w:val="16"/>
              </w:rPr>
              <w:t>「福井県内社会福祉法人連携事業推進協議会」への参画を通して、日常生活又は社会生活上支援を必要とする方に対し総合的</w:t>
            </w:r>
            <w:r>
              <w:rPr>
                <w:rFonts w:eastAsiaTheme="minorEastAsia" w:hint="eastAsia"/>
                <w:color w:val="000000" w:themeColor="text1"/>
                <w:sz w:val="16"/>
                <w:szCs w:val="16"/>
              </w:rPr>
              <w:t>サポート</w:t>
            </w:r>
            <w:r w:rsidRPr="002F3831">
              <w:rPr>
                <w:rFonts w:eastAsiaTheme="minorEastAsia" w:hint="eastAsia"/>
                <w:color w:val="000000" w:themeColor="text1"/>
                <w:sz w:val="16"/>
                <w:szCs w:val="16"/>
              </w:rPr>
              <w:t>を行う。</w:t>
            </w:r>
          </w:p>
        </w:tc>
        <w:tc>
          <w:tcPr>
            <w:tcW w:w="918" w:type="dxa"/>
            <w:gridSpan w:val="2"/>
            <w:vAlign w:val="center"/>
          </w:tcPr>
          <w:p w:rsidR="00B07476" w:rsidRDefault="00B07476" w:rsidP="00734D81">
            <w:pPr>
              <w:spacing w:line="360" w:lineRule="exact"/>
              <w:jc w:val="center"/>
              <w:rPr>
                <w:color w:val="000000" w:themeColor="text1"/>
                <w:sz w:val="18"/>
              </w:rPr>
            </w:pPr>
            <w:r>
              <w:rPr>
                <w:rFonts w:hint="eastAsia"/>
                <w:color w:val="000000" w:themeColor="text1"/>
                <w:sz w:val="18"/>
              </w:rPr>
              <w:t>無</w:t>
            </w:r>
          </w:p>
        </w:tc>
        <w:tc>
          <w:tcPr>
            <w:tcW w:w="1134" w:type="dxa"/>
            <w:vAlign w:val="center"/>
          </w:tcPr>
          <w:p w:rsidR="00B07476" w:rsidRDefault="00B07476" w:rsidP="00734D81">
            <w:pPr>
              <w:spacing w:line="360" w:lineRule="exact"/>
              <w:ind w:firstLineChars="100" w:firstLine="180"/>
              <w:rPr>
                <w:color w:val="000000" w:themeColor="text1"/>
                <w:sz w:val="18"/>
              </w:rPr>
            </w:pPr>
            <w:r>
              <w:rPr>
                <w:rFonts w:hint="eastAsia"/>
                <w:color w:val="000000" w:themeColor="text1"/>
                <w:sz w:val="18"/>
              </w:rPr>
              <w:t>200</w:t>
            </w:r>
            <w:r>
              <w:rPr>
                <w:rFonts w:hint="eastAsia"/>
                <w:color w:val="000000" w:themeColor="text1"/>
                <w:sz w:val="18"/>
              </w:rPr>
              <w:t>千円</w:t>
            </w:r>
          </w:p>
        </w:tc>
      </w:tr>
      <w:tr w:rsidR="00B07476" w:rsidRPr="00740144" w:rsidTr="009F5EF0">
        <w:trPr>
          <w:trHeight w:val="70"/>
        </w:trPr>
        <w:tc>
          <w:tcPr>
            <w:tcW w:w="944" w:type="dxa"/>
            <w:vMerge/>
            <w:tcBorders>
              <w:left w:val="single" w:sz="4" w:space="0" w:color="auto"/>
            </w:tcBorders>
            <w:vAlign w:val="center"/>
          </w:tcPr>
          <w:p w:rsidR="00B07476" w:rsidRPr="00740144" w:rsidRDefault="00B07476" w:rsidP="00DF5B2E">
            <w:pPr>
              <w:spacing w:line="360" w:lineRule="exact"/>
              <w:jc w:val="center"/>
              <w:rPr>
                <w:color w:val="000000" w:themeColor="text1"/>
                <w:sz w:val="18"/>
              </w:rPr>
            </w:pPr>
          </w:p>
        </w:tc>
        <w:tc>
          <w:tcPr>
            <w:tcW w:w="7441" w:type="dxa"/>
            <w:gridSpan w:val="6"/>
            <w:shd w:val="clear" w:color="auto" w:fill="FFFF99"/>
            <w:vAlign w:val="center"/>
          </w:tcPr>
          <w:p w:rsidR="00B07476" w:rsidRPr="00740144" w:rsidRDefault="00B07476" w:rsidP="00DF5B2E">
            <w:pPr>
              <w:spacing w:line="360" w:lineRule="exact"/>
              <w:jc w:val="center"/>
              <w:rPr>
                <w:color w:val="000000" w:themeColor="text1"/>
                <w:sz w:val="18"/>
              </w:rPr>
            </w:pPr>
            <w:r w:rsidRPr="00740144">
              <w:rPr>
                <w:rFonts w:hint="eastAsia"/>
                <w:color w:val="000000" w:themeColor="text1"/>
                <w:sz w:val="18"/>
              </w:rPr>
              <w:t>小計</w:t>
            </w:r>
          </w:p>
        </w:tc>
        <w:tc>
          <w:tcPr>
            <w:tcW w:w="1134" w:type="dxa"/>
            <w:shd w:val="clear" w:color="auto" w:fill="FFFF99"/>
            <w:vAlign w:val="center"/>
          </w:tcPr>
          <w:p w:rsidR="00B07476" w:rsidRPr="00740144" w:rsidRDefault="00B07476" w:rsidP="00DF5B2E">
            <w:pPr>
              <w:spacing w:line="360" w:lineRule="exact"/>
              <w:rPr>
                <w:color w:val="000000" w:themeColor="text1"/>
                <w:sz w:val="18"/>
              </w:rPr>
            </w:pPr>
            <w:r>
              <w:rPr>
                <w:rFonts w:hint="eastAsia"/>
                <w:color w:val="000000" w:themeColor="text1"/>
                <w:sz w:val="18"/>
              </w:rPr>
              <w:t>18,200</w:t>
            </w:r>
            <w:r>
              <w:rPr>
                <w:rFonts w:hint="eastAsia"/>
                <w:color w:val="000000" w:themeColor="text1"/>
                <w:sz w:val="18"/>
              </w:rPr>
              <w:t>千円</w:t>
            </w:r>
          </w:p>
        </w:tc>
      </w:tr>
      <w:tr w:rsidR="00B07476" w:rsidRPr="00740144" w:rsidTr="009F5EF0">
        <w:trPr>
          <w:trHeight w:val="70"/>
        </w:trPr>
        <w:tc>
          <w:tcPr>
            <w:tcW w:w="944" w:type="dxa"/>
            <w:vMerge w:val="restart"/>
            <w:tcBorders>
              <w:left w:val="single" w:sz="4" w:space="0" w:color="auto"/>
            </w:tcBorders>
            <w:vAlign w:val="center"/>
          </w:tcPr>
          <w:p w:rsidR="00B07476" w:rsidRPr="00740144" w:rsidRDefault="00B07476" w:rsidP="00DF5B2E">
            <w:pPr>
              <w:spacing w:line="360" w:lineRule="exact"/>
              <w:jc w:val="center"/>
              <w:rPr>
                <w:color w:val="000000" w:themeColor="text1"/>
                <w:sz w:val="18"/>
              </w:rPr>
            </w:pPr>
            <w:r w:rsidRPr="00740144">
              <w:rPr>
                <w:rFonts w:hint="eastAsia"/>
                <w:color w:val="000000" w:themeColor="text1"/>
                <w:sz w:val="18"/>
              </w:rPr>
              <w:t>５か年</w:t>
            </w:r>
          </w:p>
          <w:p w:rsidR="00B07476" w:rsidRPr="00740144" w:rsidRDefault="00B07476" w:rsidP="00DF5B2E">
            <w:pPr>
              <w:spacing w:line="360" w:lineRule="exact"/>
              <w:jc w:val="center"/>
              <w:rPr>
                <w:color w:val="000000" w:themeColor="text1"/>
                <w:sz w:val="18"/>
              </w:rPr>
            </w:pPr>
            <w:r w:rsidRPr="00740144">
              <w:rPr>
                <w:rFonts w:hint="eastAsia"/>
                <w:color w:val="000000" w:themeColor="text1"/>
                <w:sz w:val="18"/>
              </w:rPr>
              <w:t>度目</w:t>
            </w:r>
          </w:p>
        </w:tc>
        <w:tc>
          <w:tcPr>
            <w:tcW w:w="1913" w:type="dxa"/>
            <w:vAlign w:val="center"/>
          </w:tcPr>
          <w:p w:rsidR="00B07476" w:rsidRPr="00740144" w:rsidRDefault="00B07476" w:rsidP="00DF5B2E">
            <w:pPr>
              <w:spacing w:line="360" w:lineRule="exact"/>
              <w:rPr>
                <w:color w:val="000000" w:themeColor="text1"/>
                <w:sz w:val="18"/>
              </w:rPr>
            </w:pPr>
            <w:r>
              <w:rPr>
                <w:rFonts w:hint="eastAsia"/>
                <w:color w:val="000000" w:themeColor="text1"/>
                <w:sz w:val="18"/>
              </w:rPr>
              <w:t>職員増員・育成事業</w:t>
            </w:r>
          </w:p>
        </w:tc>
        <w:tc>
          <w:tcPr>
            <w:tcW w:w="992" w:type="dxa"/>
            <w:vAlign w:val="center"/>
          </w:tcPr>
          <w:p w:rsidR="00B07476" w:rsidRPr="00740144" w:rsidRDefault="006177CC" w:rsidP="00DF5B2E">
            <w:pPr>
              <w:spacing w:line="360" w:lineRule="exact"/>
              <w:rPr>
                <w:color w:val="000000" w:themeColor="text1"/>
                <w:sz w:val="18"/>
              </w:rPr>
            </w:pPr>
            <w:r w:rsidRPr="006177CC">
              <w:rPr>
                <w:rFonts w:hint="eastAsia"/>
                <w:color w:val="000000" w:themeColor="text1"/>
                <w:sz w:val="13"/>
                <w:szCs w:val="13"/>
              </w:rPr>
              <w:t>社会福祉事業</w:t>
            </w:r>
          </w:p>
        </w:tc>
        <w:tc>
          <w:tcPr>
            <w:tcW w:w="851" w:type="dxa"/>
            <w:vAlign w:val="center"/>
          </w:tcPr>
          <w:p w:rsidR="00B07476" w:rsidRPr="00740144" w:rsidRDefault="00B07476" w:rsidP="00DF5B2E">
            <w:pPr>
              <w:spacing w:line="360" w:lineRule="exact"/>
              <w:rPr>
                <w:color w:val="000000" w:themeColor="text1"/>
                <w:sz w:val="18"/>
              </w:rPr>
            </w:pPr>
            <w:r>
              <w:rPr>
                <w:rFonts w:hint="eastAsia"/>
                <w:color w:val="000000" w:themeColor="text1"/>
                <w:sz w:val="18"/>
              </w:rPr>
              <w:t xml:space="preserve">　―</w:t>
            </w:r>
          </w:p>
        </w:tc>
        <w:tc>
          <w:tcPr>
            <w:tcW w:w="2781" w:type="dxa"/>
            <w:gridSpan w:val="2"/>
            <w:vAlign w:val="center"/>
          </w:tcPr>
          <w:p w:rsidR="00B07476" w:rsidRPr="001E18AD" w:rsidRDefault="001E18AD" w:rsidP="001E18AD">
            <w:pPr>
              <w:spacing w:line="200" w:lineRule="exact"/>
              <w:rPr>
                <w:rFonts w:eastAsiaTheme="minorEastAsia"/>
                <w:color w:val="000000" w:themeColor="text1"/>
                <w:sz w:val="16"/>
                <w:szCs w:val="16"/>
              </w:rPr>
            </w:pPr>
            <w:r>
              <w:rPr>
                <w:rFonts w:eastAsiaTheme="minorEastAsia" w:hint="eastAsia"/>
                <w:color w:val="000000" w:themeColor="text1"/>
                <w:sz w:val="16"/>
                <w:szCs w:val="16"/>
              </w:rPr>
              <w:t>介護</w:t>
            </w:r>
            <w:r w:rsidRPr="001E18AD">
              <w:rPr>
                <w:rFonts w:eastAsiaTheme="minorEastAsia" w:hint="eastAsia"/>
                <w:color w:val="000000" w:themeColor="text1"/>
                <w:sz w:val="16"/>
                <w:szCs w:val="16"/>
              </w:rPr>
              <w:t>職員等を増員し、介護の質の向上のための研修受講とキャリアアップ支援に取り組む。</w:t>
            </w:r>
          </w:p>
        </w:tc>
        <w:tc>
          <w:tcPr>
            <w:tcW w:w="904" w:type="dxa"/>
            <w:vAlign w:val="center"/>
          </w:tcPr>
          <w:p w:rsidR="00B07476" w:rsidRPr="00740144" w:rsidRDefault="00B07476" w:rsidP="00DF5B2E">
            <w:pPr>
              <w:spacing w:line="360" w:lineRule="exac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無</w:t>
            </w:r>
          </w:p>
        </w:tc>
        <w:tc>
          <w:tcPr>
            <w:tcW w:w="1134" w:type="dxa"/>
            <w:vAlign w:val="center"/>
          </w:tcPr>
          <w:p w:rsidR="00B07476" w:rsidRPr="00740144" w:rsidRDefault="00B07476" w:rsidP="00DF5B2E">
            <w:pPr>
              <w:spacing w:line="360" w:lineRule="exact"/>
              <w:rPr>
                <w:color w:val="000000" w:themeColor="text1"/>
                <w:sz w:val="18"/>
              </w:rPr>
            </w:pPr>
            <w:r>
              <w:rPr>
                <w:rFonts w:hint="eastAsia"/>
                <w:color w:val="000000" w:themeColor="text1"/>
                <w:sz w:val="18"/>
              </w:rPr>
              <w:t>18,000</w:t>
            </w:r>
            <w:r>
              <w:rPr>
                <w:rFonts w:hint="eastAsia"/>
                <w:color w:val="000000" w:themeColor="text1"/>
                <w:sz w:val="18"/>
              </w:rPr>
              <w:t>千円</w:t>
            </w:r>
          </w:p>
        </w:tc>
      </w:tr>
      <w:tr w:rsidR="00B07476" w:rsidRPr="00740144" w:rsidTr="009F5EF0">
        <w:trPr>
          <w:trHeight w:val="70"/>
        </w:trPr>
        <w:tc>
          <w:tcPr>
            <w:tcW w:w="944" w:type="dxa"/>
            <w:vMerge/>
            <w:tcBorders>
              <w:left w:val="single" w:sz="4" w:space="0" w:color="auto"/>
            </w:tcBorders>
            <w:vAlign w:val="center"/>
          </w:tcPr>
          <w:p w:rsidR="00B07476" w:rsidRPr="00740144" w:rsidRDefault="00B07476" w:rsidP="00DF5B2E">
            <w:pPr>
              <w:spacing w:line="360" w:lineRule="exact"/>
              <w:jc w:val="center"/>
              <w:rPr>
                <w:color w:val="000000" w:themeColor="text1"/>
                <w:sz w:val="18"/>
              </w:rPr>
            </w:pPr>
          </w:p>
        </w:tc>
        <w:tc>
          <w:tcPr>
            <w:tcW w:w="1913" w:type="dxa"/>
            <w:vAlign w:val="center"/>
          </w:tcPr>
          <w:p w:rsidR="00B07476" w:rsidRDefault="00B07476" w:rsidP="00734D81">
            <w:pPr>
              <w:spacing w:line="360" w:lineRule="exact"/>
              <w:rPr>
                <w:color w:val="000000" w:themeColor="text1"/>
                <w:sz w:val="18"/>
              </w:rPr>
            </w:pPr>
            <w:r>
              <w:rPr>
                <w:rFonts w:hint="eastAsia"/>
                <w:color w:val="000000" w:themeColor="text1"/>
                <w:sz w:val="18"/>
              </w:rPr>
              <w:t>総合生活相談・援助事業</w:t>
            </w:r>
          </w:p>
        </w:tc>
        <w:tc>
          <w:tcPr>
            <w:tcW w:w="992" w:type="dxa"/>
            <w:vAlign w:val="center"/>
          </w:tcPr>
          <w:p w:rsidR="00B07476" w:rsidRDefault="006177CC" w:rsidP="00734D81">
            <w:pPr>
              <w:spacing w:line="360" w:lineRule="exact"/>
              <w:rPr>
                <w:color w:val="000000" w:themeColor="text1"/>
                <w:sz w:val="18"/>
              </w:rPr>
            </w:pPr>
            <w:r w:rsidRPr="006177CC">
              <w:rPr>
                <w:rFonts w:hint="eastAsia"/>
                <w:color w:val="000000" w:themeColor="text1"/>
                <w:sz w:val="13"/>
                <w:szCs w:val="13"/>
              </w:rPr>
              <w:t>社会福祉事業</w:t>
            </w:r>
          </w:p>
        </w:tc>
        <w:tc>
          <w:tcPr>
            <w:tcW w:w="851" w:type="dxa"/>
            <w:vAlign w:val="center"/>
          </w:tcPr>
          <w:p w:rsidR="00B07476" w:rsidRDefault="00B07476" w:rsidP="00734D81">
            <w:pPr>
              <w:spacing w:line="360" w:lineRule="exact"/>
              <w:ind w:firstLineChars="100" w:firstLine="180"/>
              <w:rPr>
                <w:color w:val="000000" w:themeColor="text1"/>
                <w:sz w:val="18"/>
              </w:rPr>
            </w:pPr>
            <w:r>
              <w:rPr>
                <w:rFonts w:hint="eastAsia"/>
                <w:color w:val="000000" w:themeColor="text1"/>
                <w:sz w:val="18"/>
              </w:rPr>
              <w:t>―</w:t>
            </w:r>
          </w:p>
        </w:tc>
        <w:tc>
          <w:tcPr>
            <w:tcW w:w="2781" w:type="dxa"/>
            <w:gridSpan w:val="2"/>
            <w:vAlign w:val="center"/>
          </w:tcPr>
          <w:p w:rsidR="00B07476" w:rsidRPr="00B07476" w:rsidRDefault="00B07476" w:rsidP="00734D81">
            <w:pPr>
              <w:spacing w:line="200" w:lineRule="exact"/>
              <w:rPr>
                <w:rFonts w:eastAsiaTheme="minorEastAsia"/>
                <w:color w:val="000000" w:themeColor="text1"/>
                <w:sz w:val="16"/>
                <w:szCs w:val="16"/>
              </w:rPr>
            </w:pPr>
            <w:r w:rsidRPr="002F3831">
              <w:rPr>
                <w:rFonts w:eastAsiaTheme="minorEastAsia" w:hint="eastAsia"/>
                <w:color w:val="000000" w:themeColor="text1"/>
                <w:sz w:val="16"/>
                <w:szCs w:val="16"/>
              </w:rPr>
              <w:t>「福井県内社会福祉法人連携事業推進協議会」への参画を通して、日常生活又は社会生活上支援を必要とする方に対し総合的</w:t>
            </w:r>
            <w:r>
              <w:rPr>
                <w:rFonts w:eastAsiaTheme="minorEastAsia" w:hint="eastAsia"/>
                <w:color w:val="000000" w:themeColor="text1"/>
                <w:sz w:val="16"/>
                <w:szCs w:val="16"/>
              </w:rPr>
              <w:t>サポート</w:t>
            </w:r>
            <w:r w:rsidRPr="002F3831">
              <w:rPr>
                <w:rFonts w:eastAsiaTheme="minorEastAsia" w:hint="eastAsia"/>
                <w:color w:val="000000" w:themeColor="text1"/>
                <w:sz w:val="16"/>
                <w:szCs w:val="16"/>
              </w:rPr>
              <w:t>を行う。</w:t>
            </w:r>
          </w:p>
        </w:tc>
        <w:tc>
          <w:tcPr>
            <w:tcW w:w="904" w:type="dxa"/>
            <w:vAlign w:val="center"/>
          </w:tcPr>
          <w:p w:rsidR="00B07476" w:rsidRDefault="00B07476" w:rsidP="00734D81">
            <w:pPr>
              <w:spacing w:line="360" w:lineRule="exact"/>
              <w:jc w:val="center"/>
              <w:rPr>
                <w:color w:val="000000" w:themeColor="text1"/>
                <w:sz w:val="18"/>
              </w:rPr>
            </w:pPr>
            <w:r>
              <w:rPr>
                <w:rFonts w:hint="eastAsia"/>
                <w:color w:val="000000" w:themeColor="text1"/>
                <w:sz w:val="18"/>
              </w:rPr>
              <w:t>無</w:t>
            </w:r>
          </w:p>
        </w:tc>
        <w:tc>
          <w:tcPr>
            <w:tcW w:w="1134" w:type="dxa"/>
            <w:vAlign w:val="center"/>
          </w:tcPr>
          <w:p w:rsidR="00B07476" w:rsidRDefault="00B07476" w:rsidP="00734D81">
            <w:pPr>
              <w:spacing w:line="360" w:lineRule="exact"/>
              <w:ind w:firstLineChars="100" w:firstLine="180"/>
              <w:rPr>
                <w:color w:val="000000" w:themeColor="text1"/>
                <w:sz w:val="18"/>
              </w:rPr>
            </w:pPr>
            <w:r>
              <w:rPr>
                <w:rFonts w:hint="eastAsia"/>
                <w:color w:val="000000" w:themeColor="text1"/>
                <w:sz w:val="18"/>
              </w:rPr>
              <w:t>200</w:t>
            </w:r>
            <w:r>
              <w:rPr>
                <w:rFonts w:hint="eastAsia"/>
                <w:color w:val="000000" w:themeColor="text1"/>
                <w:sz w:val="18"/>
              </w:rPr>
              <w:t>千円</w:t>
            </w:r>
          </w:p>
        </w:tc>
      </w:tr>
      <w:tr w:rsidR="00B07476" w:rsidRPr="00740144" w:rsidTr="009F5EF0">
        <w:trPr>
          <w:trHeight w:val="70"/>
        </w:trPr>
        <w:tc>
          <w:tcPr>
            <w:tcW w:w="944" w:type="dxa"/>
            <w:vMerge/>
            <w:tcBorders>
              <w:left w:val="single" w:sz="4" w:space="0" w:color="auto"/>
            </w:tcBorders>
            <w:vAlign w:val="center"/>
          </w:tcPr>
          <w:p w:rsidR="00B07476" w:rsidRPr="00740144" w:rsidRDefault="00B07476" w:rsidP="00DF5B2E">
            <w:pPr>
              <w:spacing w:line="360" w:lineRule="exact"/>
              <w:jc w:val="center"/>
              <w:rPr>
                <w:color w:val="000000" w:themeColor="text1"/>
                <w:sz w:val="18"/>
              </w:rPr>
            </w:pPr>
          </w:p>
        </w:tc>
        <w:tc>
          <w:tcPr>
            <w:tcW w:w="1913" w:type="dxa"/>
            <w:vAlign w:val="center"/>
          </w:tcPr>
          <w:p w:rsidR="00B07476" w:rsidRDefault="00B07476" w:rsidP="00557F3F">
            <w:pPr>
              <w:spacing w:line="360" w:lineRule="exact"/>
              <w:rPr>
                <w:color w:val="000000" w:themeColor="text1"/>
                <w:sz w:val="18"/>
              </w:rPr>
            </w:pPr>
            <w:r>
              <w:rPr>
                <w:rFonts w:hint="eastAsia"/>
                <w:color w:val="000000" w:themeColor="text1"/>
                <w:sz w:val="18"/>
              </w:rPr>
              <w:t>施設整備事業</w:t>
            </w:r>
          </w:p>
        </w:tc>
        <w:tc>
          <w:tcPr>
            <w:tcW w:w="992" w:type="dxa"/>
            <w:vAlign w:val="center"/>
          </w:tcPr>
          <w:p w:rsidR="00B07476" w:rsidRDefault="006177CC" w:rsidP="00557F3F">
            <w:pPr>
              <w:spacing w:line="360" w:lineRule="exact"/>
              <w:rPr>
                <w:color w:val="000000" w:themeColor="text1"/>
                <w:sz w:val="18"/>
              </w:rPr>
            </w:pPr>
            <w:r w:rsidRPr="006177CC">
              <w:rPr>
                <w:rFonts w:hint="eastAsia"/>
                <w:color w:val="000000" w:themeColor="text1"/>
                <w:sz w:val="13"/>
                <w:szCs w:val="13"/>
              </w:rPr>
              <w:t>社会福祉事業</w:t>
            </w:r>
          </w:p>
        </w:tc>
        <w:tc>
          <w:tcPr>
            <w:tcW w:w="851" w:type="dxa"/>
            <w:vAlign w:val="center"/>
          </w:tcPr>
          <w:p w:rsidR="00B07476" w:rsidRDefault="00B07476" w:rsidP="00557F3F">
            <w:pPr>
              <w:spacing w:line="360" w:lineRule="exact"/>
              <w:ind w:firstLineChars="100" w:firstLine="180"/>
              <w:rPr>
                <w:color w:val="000000" w:themeColor="text1"/>
                <w:sz w:val="18"/>
              </w:rPr>
            </w:pPr>
            <w:r>
              <w:rPr>
                <w:rFonts w:hint="eastAsia"/>
                <w:color w:val="000000" w:themeColor="text1"/>
                <w:sz w:val="18"/>
              </w:rPr>
              <w:t>新規</w:t>
            </w:r>
          </w:p>
        </w:tc>
        <w:tc>
          <w:tcPr>
            <w:tcW w:w="2781" w:type="dxa"/>
            <w:gridSpan w:val="2"/>
            <w:vAlign w:val="center"/>
          </w:tcPr>
          <w:p w:rsidR="00B07476" w:rsidRDefault="00B07476" w:rsidP="00557F3F">
            <w:pPr>
              <w:spacing w:line="360" w:lineRule="exact"/>
              <w:rPr>
                <w:color w:val="000000" w:themeColor="text1"/>
                <w:sz w:val="18"/>
              </w:rPr>
            </w:pPr>
            <w:r>
              <w:rPr>
                <w:rFonts w:hint="eastAsia"/>
                <w:color w:val="000000" w:themeColor="text1"/>
                <w:sz w:val="18"/>
              </w:rPr>
              <w:t>床の張替え（段差の解消）</w:t>
            </w:r>
          </w:p>
        </w:tc>
        <w:tc>
          <w:tcPr>
            <w:tcW w:w="904" w:type="dxa"/>
            <w:vAlign w:val="center"/>
          </w:tcPr>
          <w:p w:rsidR="00B07476" w:rsidRDefault="00B07476" w:rsidP="00EE11D7">
            <w:pPr>
              <w:spacing w:line="360" w:lineRule="exact"/>
              <w:ind w:firstLineChars="150" w:firstLine="270"/>
              <w:rPr>
                <w:color w:val="000000" w:themeColor="text1"/>
                <w:sz w:val="18"/>
              </w:rPr>
            </w:pPr>
            <w:r>
              <w:rPr>
                <w:rFonts w:hint="eastAsia"/>
                <w:color w:val="000000" w:themeColor="text1"/>
                <w:sz w:val="18"/>
              </w:rPr>
              <w:t>有</w:t>
            </w:r>
          </w:p>
        </w:tc>
        <w:tc>
          <w:tcPr>
            <w:tcW w:w="1134" w:type="dxa"/>
            <w:vAlign w:val="center"/>
          </w:tcPr>
          <w:p w:rsidR="00B07476" w:rsidRDefault="00B07476" w:rsidP="00557F3F">
            <w:pPr>
              <w:spacing w:line="360" w:lineRule="exact"/>
              <w:rPr>
                <w:color w:val="000000" w:themeColor="text1"/>
                <w:sz w:val="18"/>
              </w:rPr>
            </w:pPr>
            <w:r>
              <w:rPr>
                <w:rFonts w:hint="eastAsia"/>
                <w:color w:val="000000" w:themeColor="text1"/>
                <w:sz w:val="18"/>
              </w:rPr>
              <w:t>30,085</w:t>
            </w:r>
            <w:r>
              <w:rPr>
                <w:rFonts w:hint="eastAsia"/>
                <w:color w:val="000000" w:themeColor="text1"/>
                <w:sz w:val="18"/>
              </w:rPr>
              <w:t xml:space="preserve">千円　　　　　</w:t>
            </w:r>
          </w:p>
        </w:tc>
      </w:tr>
      <w:tr w:rsidR="00B07476" w:rsidRPr="00740144" w:rsidTr="009F5EF0">
        <w:trPr>
          <w:trHeight w:val="183"/>
        </w:trPr>
        <w:tc>
          <w:tcPr>
            <w:tcW w:w="944" w:type="dxa"/>
            <w:vMerge/>
            <w:tcBorders>
              <w:left w:val="single" w:sz="4" w:space="0" w:color="auto"/>
            </w:tcBorders>
            <w:vAlign w:val="center"/>
          </w:tcPr>
          <w:p w:rsidR="00B07476" w:rsidRPr="00740144" w:rsidRDefault="00B07476" w:rsidP="00DF5B2E">
            <w:pPr>
              <w:spacing w:line="360" w:lineRule="exact"/>
              <w:jc w:val="center"/>
              <w:rPr>
                <w:color w:val="000000" w:themeColor="text1"/>
                <w:sz w:val="18"/>
              </w:rPr>
            </w:pPr>
          </w:p>
        </w:tc>
        <w:tc>
          <w:tcPr>
            <w:tcW w:w="7441" w:type="dxa"/>
            <w:gridSpan w:val="6"/>
            <w:shd w:val="clear" w:color="auto" w:fill="FFFF99"/>
            <w:vAlign w:val="center"/>
          </w:tcPr>
          <w:p w:rsidR="00B07476" w:rsidRPr="00740144" w:rsidRDefault="00B07476" w:rsidP="00DF5B2E">
            <w:pPr>
              <w:spacing w:line="360" w:lineRule="exact"/>
              <w:jc w:val="center"/>
              <w:rPr>
                <w:color w:val="000000" w:themeColor="text1"/>
                <w:sz w:val="18"/>
              </w:rPr>
            </w:pPr>
            <w:r w:rsidRPr="00740144">
              <w:rPr>
                <w:rFonts w:hint="eastAsia"/>
                <w:color w:val="000000" w:themeColor="text1"/>
                <w:sz w:val="18"/>
              </w:rPr>
              <w:t>小計</w:t>
            </w:r>
          </w:p>
        </w:tc>
        <w:tc>
          <w:tcPr>
            <w:tcW w:w="1134" w:type="dxa"/>
            <w:shd w:val="clear" w:color="auto" w:fill="FFFF99"/>
            <w:vAlign w:val="center"/>
          </w:tcPr>
          <w:p w:rsidR="00B07476" w:rsidRPr="00740144" w:rsidRDefault="00B07476" w:rsidP="00DF5B2E">
            <w:pPr>
              <w:spacing w:line="360" w:lineRule="exact"/>
              <w:rPr>
                <w:color w:val="000000" w:themeColor="text1"/>
                <w:sz w:val="18"/>
              </w:rPr>
            </w:pPr>
            <w:r>
              <w:rPr>
                <w:rFonts w:hint="eastAsia"/>
                <w:color w:val="000000" w:themeColor="text1"/>
                <w:sz w:val="18"/>
              </w:rPr>
              <w:t>48,285</w:t>
            </w:r>
            <w:r>
              <w:rPr>
                <w:rFonts w:hint="eastAsia"/>
                <w:color w:val="000000" w:themeColor="text1"/>
                <w:sz w:val="18"/>
              </w:rPr>
              <w:t>千円</w:t>
            </w:r>
          </w:p>
        </w:tc>
      </w:tr>
      <w:tr w:rsidR="00B07476" w:rsidRPr="00740144" w:rsidTr="009F5EF0">
        <w:trPr>
          <w:trHeight w:val="70"/>
        </w:trPr>
        <w:tc>
          <w:tcPr>
            <w:tcW w:w="8385" w:type="dxa"/>
            <w:gridSpan w:val="7"/>
            <w:tcBorders>
              <w:left w:val="single" w:sz="4" w:space="0" w:color="auto"/>
            </w:tcBorders>
            <w:shd w:val="clear" w:color="auto" w:fill="FFCCFF"/>
            <w:vAlign w:val="center"/>
          </w:tcPr>
          <w:p w:rsidR="00B07476" w:rsidRPr="00740144" w:rsidRDefault="00B07476" w:rsidP="00DF5B2E">
            <w:pPr>
              <w:spacing w:line="360" w:lineRule="exact"/>
              <w:jc w:val="center"/>
              <w:rPr>
                <w:color w:val="000000" w:themeColor="text1"/>
                <w:sz w:val="18"/>
              </w:rPr>
            </w:pPr>
            <w:r>
              <w:rPr>
                <w:rFonts w:hint="eastAsia"/>
                <w:color w:val="000000" w:themeColor="text1"/>
                <w:sz w:val="18"/>
              </w:rPr>
              <w:t xml:space="preserve">　　　　　　</w:t>
            </w:r>
            <w:r w:rsidRPr="00740144">
              <w:rPr>
                <w:rFonts w:hint="eastAsia"/>
                <w:color w:val="000000" w:themeColor="text1"/>
                <w:sz w:val="18"/>
              </w:rPr>
              <w:t>合計</w:t>
            </w:r>
          </w:p>
        </w:tc>
        <w:tc>
          <w:tcPr>
            <w:tcW w:w="1134" w:type="dxa"/>
            <w:tcBorders>
              <w:left w:val="single" w:sz="4" w:space="0" w:color="auto"/>
            </w:tcBorders>
            <w:shd w:val="clear" w:color="auto" w:fill="FFCCFF"/>
            <w:vAlign w:val="center"/>
          </w:tcPr>
          <w:p w:rsidR="00B07476" w:rsidRPr="00102471" w:rsidRDefault="00B07476" w:rsidP="00DF5B2E">
            <w:pPr>
              <w:spacing w:line="360" w:lineRule="exact"/>
              <w:rPr>
                <w:color w:val="000000" w:themeColor="text1"/>
                <w:sz w:val="16"/>
                <w:szCs w:val="16"/>
              </w:rPr>
            </w:pPr>
            <w:r w:rsidRPr="00102471">
              <w:rPr>
                <w:rFonts w:hint="eastAsia"/>
                <w:color w:val="000000" w:themeColor="text1"/>
                <w:sz w:val="16"/>
                <w:szCs w:val="16"/>
              </w:rPr>
              <w:t>12</w:t>
            </w:r>
            <w:r>
              <w:rPr>
                <w:rFonts w:hint="eastAsia"/>
                <w:color w:val="000000" w:themeColor="text1"/>
                <w:sz w:val="16"/>
                <w:szCs w:val="16"/>
              </w:rPr>
              <w:t>1,085</w:t>
            </w:r>
            <w:r w:rsidRPr="00102471">
              <w:rPr>
                <w:rFonts w:hint="eastAsia"/>
                <w:color w:val="000000" w:themeColor="text1"/>
                <w:sz w:val="16"/>
                <w:szCs w:val="16"/>
              </w:rPr>
              <w:t>千円</w:t>
            </w: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6177CC">
        <w:trPr>
          <w:trHeight w:val="1302"/>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B07476" w:rsidRDefault="00B07476" w:rsidP="00B07476">
            <w:pPr>
              <w:spacing w:line="200" w:lineRule="exact"/>
              <w:rPr>
                <w:rFonts w:eastAsiaTheme="minorEastAsia"/>
                <w:color w:val="000000" w:themeColor="text1"/>
                <w:sz w:val="16"/>
                <w:szCs w:val="16"/>
              </w:rPr>
            </w:pPr>
            <w:r w:rsidRPr="00B07476">
              <w:rPr>
                <w:rFonts w:eastAsiaTheme="minorEastAsia" w:hint="eastAsia"/>
                <w:color w:val="000000" w:themeColor="text1"/>
                <w:sz w:val="16"/>
                <w:szCs w:val="16"/>
              </w:rPr>
              <w:t>重度利用者の増加により、介護職員等を増員し介護の質を向上させる必要があること。また、介護人材確保のため、介護福祉士国家資格取得に必要な研修受講を支援するとともに、地域において働きながら結婚・出産して子育てを続けられ、介護の専門職としてキャリアアップできる体制づくりを構築することで次世代に貢献したいと考える。</w:t>
            </w:r>
          </w:p>
          <w:p w:rsidR="00B07476" w:rsidRPr="00B07476" w:rsidRDefault="00B07476" w:rsidP="00B07476">
            <w:pPr>
              <w:spacing w:line="200" w:lineRule="exact"/>
              <w:rPr>
                <w:rFonts w:eastAsiaTheme="minorEastAsia"/>
                <w:color w:val="000000" w:themeColor="text1"/>
                <w:sz w:val="16"/>
                <w:szCs w:val="16"/>
              </w:rPr>
            </w:pPr>
            <w:r w:rsidRPr="00B07476">
              <w:rPr>
                <w:rFonts w:eastAsiaTheme="minorEastAsia" w:hint="eastAsia"/>
                <w:color w:val="000000" w:themeColor="text1"/>
                <w:sz w:val="16"/>
                <w:szCs w:val="16"/>
              </w:rPr>
              <w:t>施設整備面では、ホール床等に段差が生じたため張替えを行う。</w:t>
            </w:r>
          </w:p>
          <w:p w:rsidR="002D1DB4" w:rsidRPr="00B07476" w:rsidRDefault="00B07476" w:rsidP="00B07476">
            <w:pPr>
              <w:spacing w:line="200" w:lineRule="exact"/>
              <w:rPr>
                <w:rFonts w:eastAsiaTheme="minorEastAsia"/>
                <w:color w:val="000000" w:themeColor="text1"/>
                <w:sz w:val="16"/>
                <w:szCs w:val="16"/>
              </w:rPr>
            </w:pPr>
            <w:r>
              <w:rPr>
                <w:rFonts w:eastAsiaTheme="minorEastAsia" w:hint="eastAsia"/>
                <w:color w:val="000000" w:themeColor="text1"/>
                <w:sz w:val="16"/>
                <w:szCs w:val="16"/>
              </w:rPr>
              <w:t>公益的な取り組みとして</w:t>
            </w:r>
            <w:r w:rsidR="006177CC">
              <w:rPr>
                <w:rFonts w:eastAsiaTheme="minorEastAsia" w:hint="eastAsia"/>
                <w:color w:val="000000" w:themeColor="text1"/>
                <w:sz w:val="16"/>
                <w:szCs w:val="16"/>
              </w:rPr>
              <w:t>、</w:t>
            </w:r>
            <w:r>
              <w:rPr>
                <w:rFonts w:eastAsiaTheme="minorEastAsia" w:hint="eastAsia"/>
                <w:color w:val="000000" w:themeColor="text1"/>
                <w:sz w:val="16"/>
                <w:szCs w:val="16"/>
              </w:rPr>
              <w:t>生活困難者</w:t>
            </w:r>
            <w:r w:rsidRPr="002F3831">
              <w:rPr>
                <w:rFonts w:eastAsiaTheme="minorEastAsia" w:hint="eastAsia"/>
                <w:color w:val="000000" w:themeColor="text1"/>
                <w:sz w:val="16"/>
                <w:szCs w:val="16"/>
              </w:rPr>
              <w:t>に対</w:t>
            </w:r>
            <w:r w:rsidR="006177CC">
              <w:rPr>
                <w:rFonts w:eastAsiaTheme="minorEastAsia" w:hint="eastAsia"/>
                <w:color w:val="000000" w:themeColor="text1"/>
                <w:sz w:val="16"/>
                <w:szCs w:val="16"/>
              </w:rPr>
              <w:t>する</w:t>
            </w:r>
            <w:r w:rsidRPr="002F3831">
              <w:rPr>
                <w:rFonts w:eastAsiaTheme="minorEastAsia" w:hint="eastAsia"/>
                <w:color w:val="000000" w:themeColor="text1"/>
                <w:sz w:val="16"/>
                <w:szCs w:val="16"/>
              </w:rPr>
              <w:t>総合的</w:t>
            </w:r>
            <w:r>
              <w:rPr>
                <w:rFonts w:eastAsiaTheme="minorEastAsia" w:hint="eastAsia"/>
                <w:color w:val="000000" w:themeColor="text1"/>
                <w:sz w:val="16"/>
                <w:szCs w:val="16"/>
              </w:rPr>
              <w:t>な</w:t>
            </w:r>
            <w:r w:rsidR="006177CC">
              <w:rPr>
                <w:rFonts w:eastAsiaTheme="minorEastAsia" w:hint="eastAsia"/>
                <w:color w:val="000000" w:themeColor="text1"/>
                <w:sz w:val="16"/>
                <w:szCs w:val="16"/>
              </w:rPr>
              <w:t>支援</w:t>
            </w:r>
            <w:r w:rsidRPr="002F3831">
              <w:rPr>
                <w:rFonts w:eastAsiaTheme="minorEastAsia" w:hint="eastAsia"/>
                <w:color w:val="000000" w:themeColor="text1"/>
                <w:sz w:val="16"/>
                <w:szCs w:val="16"/>
              </w:rPr>
              <w:t>を行</w:t>
            </w:r>
            <w:r>
              <w:rPr>
                <w:rFonts w:eastAsiaTheme="minorEastAsia" w:hint="eastAsia"/>
                <w:color w:val="000000" w:themeColor="text1"/>
                <w:sz w:val="16"/>
                <w:szCs w:val="16"/>
              </w:rPr>
              <w:t>っていきたい。</w:t>
            </w:r>
          </w:p>
        </w:tc>
      </w:tr>
      <w:tr w:rsidR="00740144" w:rsidRPr="00740144" w:rsidTr="009403D8">
        <w:trPr>
          <w:trHeight w:val="273"/>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41DC5" w:rsidP="004C24AA">
            <w:pPr>
              <w:spacing w:line="320" w:lineRule="exact"/>
              <w:rPr>
                <w:color w:val="000000" w:themeColor="text1"/>
                <w:sz w:val="18"/>
              </w:rPr>
            </w:pPr>
            <w:r>
              <w:rPr>
                <w:rFonts w:hint="eastAsia"/>
                <w:color w:val="000000" w:themeColor="text1"/>
                <w:sz w:val="18"/>
              </w:rPr>
              <w:t>地域の社会福祉協議会との連携</w:t>
            </w:r>
            <w:r w:rsidR="004C24AA">
              <w:rPr>
                <w:rFonts w:hint="eastAsia"/>
                <w:color w:val="000000" w:themeColor="text1"/>
                <w:sz w:val="18"/>
              </w:rPr>
              <w:t>・要請</w:t>
            </w:r>
            <w:r>
              <w:rPr>
                <w:rFonts w:hint="eastAsia"/>
                <w:color w:val="000000" w:themeColor="text1"/>
                <w:sz w:val="18"/>
              </w:rPr>
              <w:t>により対応を検討していく。</w:t>
            </w:r>
          </w:p>
        </w:tc>
      </w:tr>
      <w:tr w:rsidR="002D1DB4" w:rsidRPr="00740144" w:rsidTr="009403D8">
        <w:trPr>
          <w:trHeight w:val="222"/>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4C24AA" w:rsidP="00DF5B2E">
            <w:pPr>
              <w:spacing w:line="320" w:lineRule="exact"/>
              <w:rPr>
                <w:color w:val="000000" w:themeColor="text1"/>
                <w:sz w:val="18"/>
              </w:rPr>
            </w:pPr>
            <w:r>
              <w:rPr>
                <w:rFonts w:hint="eastAsia"/>
                <w:color w:val="000000" w:themeColor="text1"/>
                <w:sz w:val="18"/>
              </w:rPr>
              <w:t>実施予定なし</w:t>
            </w: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4C24AA" w:rsidRPr="006177CC" w:rsidRDefault="004C24AA" w:rsidP="00DF5B2E">
            <w:pPr>
              <w:spacing w:line="360" w:lineRule="exact"/>
              <w:jc w:val="center"/>
              <w:rPr>
                <w:color w:val="000000" w:themeColor="text1"/>
                <w:sz w:val="12"/>
                <w:szCs w:val="12"/>
              </w:rPr>
            </w:pPr>
            <w:r w:rsidRPr="006177CC">
              <w:rPr>
                <w:rFonts w:hint="eastAsia"/>
                <w:color w:val="000000" w:themeColor="text1"/>
                <w:sz w:val="12"/>
                <w:szCs w:val="12"/>
              </w:rPr>
              <w:t>職員増員・</w:t>
            </w:r>
          </w:p>
          <w:p w:rsidR="002D1DB4" w:rsidRPr="006177CC" w:rsidRDefault="004C24AA" w:rsidP="00DF5B2E">
            <w:pPr>
              <w:spacing w:line="360" w:lineRule="exact"/>
              <w:jc w:val="center"/>
              <w:rPr>
                <w:color w:val="000000" w:themeColor="text1"/>
                <w:sz w:val="12"/>
                <w:szCs w:val="12"/>
              </w:rPr>
            </w:pPr>
            <w:r w:rsidRPr="006177CC">
              <w:rPr>
                <w:rFonts w:hint="eastAsia"/>
                <w:color w:val="000000" w:themeColor="text1"/>
                <w:sz w:val="12"/>
                <w:szCs w:val="12"/>
              </w:rPr>
              <w:t>育成事業</w:t>
            </w:r>
            <w:r w:rsidR="009403D8" w:rsidRPr="006177CC">
              <w:rPr>
                <w:rFonts w:hint="eastAsia"/>
                <w:color w:val="000000" w:themeColor="text1"/>
                <w:sz w:val="12"/>
                <w:szCs w:val="12"/>
              </w:rPr>
              <w:t>、</w:t>
            </w:r>
          </w:p>
          <w:p w:rsidR="006177CC" w:rsidRPr="006177CC" w:rsidRDefault="006177CC" w:rsidP="00DF5B2E">
            <w:pPr>
              <w:spacing w:line="360" w:lineRule="exact"/>
              <w:jc w:val="center"/>
              <w:rPr>
                <w:color w:val="000000" w:themeColor="text1"/>
                <w:sz w:val="12"/>
                <w:szCs w:val="12"/>
              </w:rPr>
            </w:pPr>
            <w:r w:rsidRPr="006177CC">
              <w:rPr>
                <w:rFonts w:hint="eastAsia"/>
                <w:color w:val="000000" w:themeColor="text1"/>
                <w:sz w:val="12"/>
                <w:szCs w:val="12"/>
              </w:rPr>
              <w:t>総合生活相談・援助事業、</w:t>
            </w:r>
          </w:p>
          <w:p w:rsidR="009403D8" w:rsidRPr="00740144" w:rsidRDefault="009403D8" w:rsidP="00DF5B2E">
            <w:pPr>
              <w:spacing w:line="360" w:lineRule="exact"/>
              <w:jc w:val="center"/>
              <w:rPr>
                <w:color w:val="000000" w:themeColor="text1"/>
                <w:sz w:val="16"/>
              </w:rPr>
            </w:pPr>
            <w:r w:rsidRPr="006177CC">
              <w:rPr>
                <w:rFonts w:hint="eastAsia"/>
                <w:color w:val="000000" w:themeColor="text1"/>
                <w:sz w:val="12"/>
                <w:szCs w:val="12"/>
              </w:rPr>
              <w:t>施設整備</w:t>
            </w:r>
            <w:r w:rsidR="006177CC">
              <w:rPr>
                <w:rFonts w:hint="eastAsia"/>
                <w:color w:val="000000" w:themeColor="text1"/>
                <w:sz w:val="12"/>
                <w:szCs w:val="12"/>
              </w:rPr>
              <w:t>事業</w:t>
            </w: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B70AD3" w:rsidRDefault="00B70AD3" w:rsidP="00DF5B2E">
            <w:pPr>
              <w:spacing w:line="360" w:lineRule="exact"/>
              <w:rPr>
                <w:color w:val="000000" w:themeColor="text1"/>
                <w:sz w:val="16"/>
                <w:szCs w:val="16"/>
              </w:rPr>
            </w:pPr>
            <w:r w:rsidRPr="00B70AD3">
              <w:rPr>
                <w:rFonts w:hint="eastAsia"/>
                <w:color w:val="000000" w:themeColor="text1"/>
                <w:sz w:val="16"/>
                <w:szCs w:val="16"/>
              </w:rPr>
              <w:t>18,</w:t>
            </w:r>
            <w:r w:rsidR="006177CC">
              <w:rPr>
                <w:rFonts w:hint="eastAsia"/>
                <w:color w:val="000000" w:themeColor="text1"/>
                <w:sz w:val="16"/>
                <w:szCs w:val="16"/>
              </w:rPr>
              <w:t>2</w:t>
            </w:r>
            <w:r w:rsidR="003504BC">
              <w:rPr>
                <w:rFonts w:hint="eastAsia"/>
                <w:color w:val="000000" w:themeColor="text1"/>
                <w:sz w:val="16"/>
                <w:szCs w:val="16"/>
              </w:rPr>
              <w:t>00</w:t>
            </w:r>
            <w:r w:rsidRPr="00B70AD3">
              <w:rPr>
                <w:rFonts w:hint="eastAsia"/>
                <w:color w:val="000000" w:themeColor="text1"/>
                <w:sz w:val="16"/>
                <w:szCs w:val="16"/>
              </w:rPr>
              <w:t>千円</w:t>
            </w:r>
          </w:p>
        </w:tc>
        <w:tc>
          <w:tcPr>
            <w:tcW w:w="1120" w:type="dxa"/>
            <w:shd w:val="clear" w:color="auto" w:fill="FFCCFF"/>
            <w:vAlign w:val="center"/>
          </w:tcPr>
          <w:p w:rsidR="002D1DB4" w:rsidRPr="004C24AA" w:rsidRDefault="006177CC" w:rsidP="00DF5B2E">
            <w:pPr>
              <w:spacing w:line="360" w:lineRule="exact"/>
              <w:rPr>
                <w:color w:val="000000" w:themeColor="text1"/>
                <w:sz w:val="16"/>
                <w:szCs w:val="16"/>
              </w:rPr>
            </w:pPr>
            <w:r>
              <w:rPr>
                <w:rFonts w:hint="eastAsia"/>
                <w:color w:val="000000" w:themeColor="text1"/>
                <w:sz w:val="16"/>
                <w:szCs w:val="16"/>
              </w:rPr>
              <w:t>18,2</w:t>
            </w:r>
            <w:r w:rsidR="00B70AD3" w:rsidRPr="004C24AA">
              <w:rPr>
                <w:rFonts w:hint="eastAsia"/>
                <w:color w:val="000000" w:themeColor="text1"/>
                <w:sz w:val="16"/>
                <w:szCs w:val="16"/>
              </w:rPr>
              <w:t>00</w:t>
            </w:r>
            <w:r w:rsidR="00B70AD3" w:rsidRPr="004C24AA">
              <w:rPr>
                <w:rFonts w:hint="eastAsia"/>
                <w:color w:val="000000" w:themeColor="text1"/>
                <w:sz w:val="16"/>
                <w:szCs w:val="16"/>
              </w:rPr>
              <w:t>千円</w:t>
            </w:r>
          </w:p>
        </w:tc>
        <w:tc>
          <w:tcPr>
            <w:tcW w:w="1120" w:type="dxa"/>
            <w:shd w:val="clear" w:color="auto" w:fill="FFCCFF"/>
            <w:vAlign w:val="center"/>
          </w:tcPr>
          <w:p w:rsidR="002D1DB4" w:rsidRPr="004C24AA" w:rsidRDefault="006177CC" w:rsidP="00DF5B2E">
            <w:pPr>
              <w:spacing w:line="360" w:lineRule="exact"/>
              <w:rPr>
                <w:color w:val="000000" w:themeColor="text1"/>
                <w:sz w:val="16"/>
                <w:szCs w:val="16"/>
              </w:rPr>
            </w:pPr>
            <w:r>
              <w:rPr>
                <w:rFonts w:hint="eastAsia"/>
                <w:color w:val="000000" w:themeColor="text1"/>
                <w:sz w:val="16"/>
                <w:szCs w:val="16"/>
              </w:rPr>
              <w:t>18,2</w:t>
            </w:r>
            <w:r w:rsidR="00B70AD3" w:rsidRPr="004C24AA">
              <w:rPr>
                <w:rFonts w:hint="eastAsia"/>
                <w:color w:val="000000" w:themeColor="text1"/>
                <w:sz w:val="16"/>
                <w:szCs w:val="16"/>
              </w:rPr>
              <w:t>00</w:t>
            </w:r>
            <w:r w:rsidR="00B70AD3" w:rsidRPr="004C24AA">
              <w:rPr>
                <w:rFonts w:hint="eastAsia"/>
                <w:color w:val="000000" w:themeColor="text1"/>
                <w:sz w:val="16"/>
                <w:szCs w:val="16"/>
              </w:rPr>
              <w:t>千円</w:t>
            </w:r>
          </w:p>
        </w:tc>
        <w:tc>
          <w:tcPr>
            <w:tcW w:w="1120" w:type="dxa"/>
            <w:shd w:val="clear" w:color="auto" w:fill="FFCCFF"/>
            <w:vAlign w:val="center"/>
          </w:tcPr>
          <w:p w:rsidR="002D1DB4" w:rsidRPr="004C24AA" w:rsidRDefault="006177CC" w:rsidP="00DF5B2E">
            <w:pPr>
              <w:spacing w:line="360" w:lineRule="exact"/>
              <w:rPr>
                <w:color w:val="000000" w:themeColor="text1"/>
                <w:sz w:val="16"/>
                <w:szCs w:val="16"/>
              </w:rPr>
            </w:pPr>
            <w:r>
              <w:rPr>
                <w:rFonts w:hint="eastAsia"/>
                <w:color w:val="000000" w:themeColor="text1"/>
                <w:sz w:val="16"/>
                <w:szCs w:val="16"/>
              </w:rPr>
              <w:t>18,2</w:t>
            </w:r>
            <w:r w:rsidR="00B70AD3" w:rsidRPr="004C24AA">
              <w:rPr>
                <w:rFonts w:hint="eastAsia"/>
                <w:color w:val="000000" w:themeColor="text1"/>
                <w:sz w:val="16"/>
                <w:szCs w:val="16"/>
              </w:rPr>
              <w:t>00</w:t>
            </w:r>
            <w:r w:rsidR="00B70AD3" w:rsidRPr="004C24AA">
              <w:rPr>
                <w:rFonts w:hint="eastAsia"/>
                <w:color w:val="000000" w:themeColor="text1"/>
                <w:sz w:val="16"/>
                <w:szCs w:val="16"/>
              </w:rPr>
              <w:t>千円</w:t>
            </w:r>
          </w:p>
        </w:tc>
        <w:tc>
          <w:tcPr>
            <w:tcW w:w="1120" w:type="dxa"/>
            <w:shd w:val="clear" w:color="auto" w:fill="FFCCFF"/>
            <w:vAlign w:val="center"/>
          </w:tcPr>
          <w:p w:rsidR="002D1DB4" w:rsidRPr="004C24AA" w:rsidRDefault="00557F3F" w:rsidP="00DF5B2E">
            <w:pPr>
              <w:spacing w:line="360" w:lineRule="exact"/>
              <w:rPr>
                <w:color w:val="000000" w:themeColor="text1"/>
                <w:sz w:val="16"/>
                <w:szCs w:val="16"/>
              </w:rPr>
            </w:pPr>
            <w:r>
              <w:rPr>
                <w:rFonts w:hint="eastAsia"/>
                <w:color w:val="000000" w:themeColor="text1"/>
                <w:sz w:val="16"/>
                <w:szCs w:val="16"/>
              </w:rPr>
              <w:t>4</w:t>
            </w:r>
            <w:r w:rsidR="006177CC">
              <w:rPr>
                <w:rFonts w:hint="eastAsia"/>
                <w:color w:val="000000" w:themeColor="text1"/>
                <w:sz w:val="16"/>
                <w:szCs w:val="16"/>
              </w:rPr>
              <w:t>8,2</w:t>
            </w:r>
            <w:r>
              <w:rPr>
                <w:rFonts w:hint="eastAsia"/>
                <w:color w:val="000000" w:themeColor="text1"/>
                <w:sz w:val="16"/>
                <w:szCs w:val="16"/>
              </w:rPr>
              <w:t>85</w:t>
            </w:r>
            <w:r w:rsidR="00B70AD3" w:rsidRPr="004C24AA">
              <w:rPr>
                <w:rFonts w:hint="eastAsia"/>
                <w:color w:val="000000" w:themeColor="text1"/>
                <w:sz w:val="16"/>
                <w:szCs w:val="16"/>
              </w:rPr>
              <w:t>千円</w:t>
            </w:r>
          </w:p>
        </w:tc>
        <w:tc>
          <w:tcPr>
            <w:tcW w:w="1120" w:type="dxa"/>
            <w:shd w:val="clear" w:color="auto" w:fill="FFCCFF"/>
            <w:vAlign w:val="center"/>
          </w:tcPr>
          <w:p w:rsidR="002D1DB4" w:rsidRPr="004C24AA" w:rsidRDefault="00B70AD3" w:rsidP="00DF5B2E">
            <w:pPr>
              <w:spacing w:line="360" w:lineRule="exact"/>
              <w:rPr>
                <w:color w:val="000000" w:themeColor="text1"/>
                <w:sz w:val="16"/>
                <w:szCs w:val="16"/>
              </w:rPr>
            </w:pPr>
            <w:r w:rsidRPr="004C24AA">
              <w:rPr>
                <w:rFonts w:hint="eastAsia"/>
                <w:color w:val="000000" w:themeColor="text1"/>
                <w:sz w:val="16"/>
                <w:szCs w:val="16"/>
              </w:rPr>
              <w:t>12</w:t>
            </w:r>
            <w:r w:rsidR="00557F3F">
              <w:rPr>
                <w:rFonts w:hint="eastAsia"/>
                <w:color w:val="000000" w:themeColor="text1"/>
                <w:sz w:val="16"/>
                <w:szCs w:val="16"/>
              </w:rPr>
              <w:t>1,085</w:t>
            </w:r>
            <w:r w:rsidRPr="004C24AA">
              <w:rPr>
                <w:rFonts w:hint="eastAsia"/>
                <w:color w:val="000000" w:themeColor="text1"/>
                <w:sz w:val="16"/>
                <w:szCs w:val="16"/>
              </w:rPr>
              <w:t>千円</w:t>
            </w:r>
          </w:p>
        </w:tc>
      </w:tr>
      <w:tr w:rsidR="004C24AA" w:rsidRPr="00740144" w:rsidTr="000925FB">
        <w:trPr>
          <w:trHeight w:val="125"/>
        </w:trPr>
        <w:tc>
          <w:tcPr>
            <w:tcW w:w="1080" w:type="dxa"/>
            <w:vMerge/>
            <w:shd w:val="clear" w:color="auto" w:fill="FFFFFF" w:themeFill="background1"/>
            <w:vAlign w:val="center"/>
          </w:tcPr>
          <w:p w:rsidR="004C24AA" w:rsidRPr="00740144" w:rsidRDefault="004C24AA"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4C24AA" w:rsidRPr="00740144" w:rsidRDefault="004C24AA"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4C24AA" w:rsidRPr="001E18AD" w:rsidRDefault="004C24AA" w:rsidP="00DF5B2E">
            <w:pPr>
              <w:spacing w:line="360" w:lineRule="exact"/>
              <w:jc w:val="center"/>
              <w:rPr>
                <w:color w:val="000000" w:themeColor="text1"/>
                <w:sz w:val="13"/>
                <w:szCs w:val="13"/>
              </w:rPr>
            </w:pPr>
            <w:r w:rsidRPr="001E18AD">
              <w:rPr>
                <w:rFonts w:hint="eastAsia"/>
                <w:color w:val="000000" w:themeColor="text1"/>
                <w:sz w:val="13"/>
                <w:szCs w:val="13"/>
              </w:rPr>
              <w:t>社会福祉充実残額</w:t>
            </w:r>
          </w:p>
        </w:tc>
        <w:tc>
          <w:tcPr>
            <w:tcW w:w="1120" w:type="dxa"/>
            <w:vAlign w:val="center"/>
          </w:tcPr>
          <w:p w:rsidR="004C24AA" w:rsidRPr="00241DC5" w:rsidRDefault="004C24AA" w:rsidP="00DF5B2E">
            <w:pPr>
              <w:spacing w:line="360" w:lineRule="exact"/>
              <w:rPr>
                <w:color w:val="000000" w:themeColor="text1"/>
                <w:sz w:val="16"/>
                <w:szCs w:val="16"/>
              </w:rPr>
            </w:pPr>
            <w:r w:rsidRPr="00241DC5">
              <w:rPr>
                <w:rFonts w:hint="eastAsia"/>
                <w:color w:val="000000" w:themeColor="text1"/>
                <w:sz w:val="16"/>
                <w:szCs w:val="16"/>
              </w:rPr>
              <w:t>1</w:t>
            </w:r>
            <w:r>
              <w:rPr>
                <w:rFonts w:hint="eastAsia"/>
                <w:color w:val="000000" w:themeColor="text1"/>
                <w:sz w:val="16"/>
                <w:szCs w:val="16"/>
              </w:rPr>
              <w:t>8</w:t>
            </w:r>
            <w:r w:rsidR="006177CC">
              <w:rPr>
                <w:rFonts w:hint="eastAsia"/>
                <w:color w:val="000000" w:themeColor="text1"/>
                <w:sz w:val="16"/>
                <w:szCs w:val="16"/>
              </w:rPr>
              <w:t>,2</w:t>
            </w:r>
            <w:r w:rsidR="003504BC">
              <w:rPr>
                <w:rFonts w:hint="eastAsia"/>
                <w:color w:val="000000" w:themeColor="text1"/>
                <w:sz w:val="16"/>
                <w:szCs w:val="16"/>
              </w:rPr>
              <w:t>00</w:t>
            </w:r>
            <w:r w:rsidRPr="00241DC5">
              <w:rPr>
                <w:rFonts w:hint="eastAsia"/>
                <w:color w:val="000000" w:themeColor="text1"/>
                <w:sz w:val="16"/>
                <w:szCs w:val="16"/>
              </w:rPr>
              <w:t>千円</w:t>
            </w:r>
          </w:p>
        </w:tc>
        <w:tc>
          <w:tcPr>
            <w:tcW w:w="1120" w:type="dxa"/>
            <w:vAlign w:val="center"/>
          </w:tcPr>
          <w:p w:rsidR="004C24AA" w:rsidRPr="004C24AA" w:rsidRDefault="006177CC" w:rsidP="00DF5B2E">
            <w:pPr>
              <w:spacing w:line="360" w:lineRule="exact"/>
              <w:rPr>
                <w:color w:val="000000" w:themeColor="text1"/>
                <w:sz w:val="16"/>
                <w:szCs w:val="16"/>
              </w:rPr>
            </w:pPr>
            <w:r>
              <w:rPr>
                <w:rFonts w:hint="eastAsia"/>
                <w:color w:val="000000" w:themeColor="text1"/>
                <w:sz w:val="16"/>
                <w:szCs w:val="16"/>
              </w:rPr>
              <w:t>18,2</w:t>
            </w:r>
            <w:r w:rsidR="004C24AA" w:rsidRPr="004C24AA">
              <w:rPr>
                <w:rFonts w:hint="eastAsia"/>
                <w:color w:val="000000" w:themeColor="text1"/>
                <w:sz w:val="16"/>
                <w:szCs w:val="16"/>
              </w:rPr>
              <w:t>00</w:t>
            </w:r>
            <w:r w:rsidR="004C24AA" w:rsidRPr="004C24AA">
              <w:rPr>
                <w:rFonts w:hint="eastAsia"/>
                <w:color w:val="000000" w:themeColor="text1"/>
                <w:sz w:val="16"/>
                <w:szCs w:val="16"/>
              </w:rPr>
              <w:t>千円</w:t>
            </w:r>
          </w:p>
        </w:tc>
        <w:tc>
          <w:tcPr>
            <w:tcW w:w="1120" w:type="dxa"/>
            <w:vAlign w:val="center"/>
          </w:tcPr>
          <w:p w:rsidR="004C24AA" w:rsidRPr="004C24AA" w:rsidRDefault="006177CC" w:rsidP="00557F3F">
            <w:pPr>
              <w:spacing w:line="360" w:lineRule="exact"/>
              <w:rPr>
                <w:color w:val="000000" w:themeColor="text1"/>
                <w:sz w:val="16"/>
                <w:szCs w:val="16"/>
              </w:rPr>
            </w:pPr>
            <w:r>
              <w:rPr>
                <w:rFonts w:hint="eastAsia"/>
                <w:color w:val="000000" w:themeColor="text1"/>
                <w:sz w:val="16"/>
                <w:szCs w:val="16"/>
              </w:rPr>
              <w:t>18,2</w:t>
            </w:r>
            <w:r w:rsidR="004C24AA" w:rsidRPr="004C24AA">
              <w:rPr>
                <w:rFonts w:hint="eastAsia"/>
                <w:color w:val="000000" w:themeColor="text1"/>
                <w:sz w:val="16"/>
                <w:szCs w:val="16"/>
              </w:rPr>
              <w:t>00</w:t>
            </w:r>
            <w:r w:rsidR="004C24AA" w:rsidRPr="004C24AA">
              <w:rPr>
                <w:rFonts w:hint="eastAsia"/>
                <w:color w:val="000000" w:themeColor="text1"/>
                <w:sz w:val="16"/>
                <w:szCs w:val="16"/>
              </w:rPr>
              <w:t>千円</w:t>
            </w:r>
          </w:p>
        </w:tc>
        <w:tc>
          <w:tcPr>
            <w:tcW w:w="1120" w:type="dxa"/>
            <w:vAlign w:val="center"/>
          </w:tcPr>
          <w:p w:rsidR="004C24AA" w:rsidRPr="004C24AA" w:rsidRDefault="006177CC" w:rsidP="00557F3F">
            <w:pPr>
              <w:spacing w:line="360" w:lineRule="exact"/>
              <w:rPr>
                <w:color w:val="000000" w:themeColor="text1"/>
                <w:sz w:val="16"/>
                <w:szCs w:val="16"/>
              </w:rPr>
            </w:pPr>
            <w:r>
              <w:rPr>
                <w:rFonts w:hint="eastAsia"/>
                <w:color w:val="000000" w:themeColor="text1"/>
                <w:sz w:val="16"/>
                <w:szCs w:val="16"/>
              </w:rPr>
              <w:t>18,2</w:t>
            </w:r>
            <w:r w:rsidR="004C24AA" w:rsidRPr="004C24AA">
              <w:rPr>
                <w:rFonts w:hint="eastAsia"/>
                <w:color w:val="000000" w:themeColor="text1"/>
                <w:sz w:val="16"/>
                <w:szCs w:val="16"/>
              </w:rPr>
              <w:t>00</w:t>
            </w:r>
            <w:r w:rsidR="004C24AA" w:rsidRPr="004C24AA">
              <w:rPr>
                <w:rFonts w:hint="eastAsia"/>
                <w:color w:val="000000" w:themeColor="text1"/>
                <w:sz w:val="16"/>
                <w:szCs w:val="16"/>
              </w:rPr>
              <w:t>千円</w:t>
            </w:r>
          </w:p>
        </w:tc>
        <w:tc>
          <w:tcPr>
            <w:tcW w:w="1120" w:type="dxa"/>
            <w:vAlign w:val="center"/>
          </w:tcPr>
          <w:p w:rsidR="004C24AA" w:rsidRPr="004C24AA" w:rsidRDefault="006177CC" w:rsidP="00557F3F">
            <w:pPr>
              <w:spacing w:line="360" w:lineRule="exact"/>
              <w:rPr>
                <w:color w:val="000000" w:themeColor="text1"/>
                <w:sz w:val="16"/>
                <w:szCs w:val="16"/>
              </w:rPr>
            </w:pPr>
            <w:r>
              <w:rPr>
                <w:rFonts w:hint="eastAsia"/>
                <w:color w:val="000000" w:themeColor="text1"/>
                <w:sz w:val="16"/>
                <w:szCs w:val="16"/>
              </w:rPr>
              <w:t>48,2</w:t>
            </w:r>
            <w:r w:rsidR="00557F3F">
              <w:rPr>
                <w:rFonts w:hint="eastAsia"/>
                <w:color w:val="000000" w:themeColor="text1"/>
                <w:sz w:val="16"/>
                <w:szCs w:val="16"/>
              </w:rPr>
              <w:t>85</w:t>
            </w:r>
            <w:r w:rsidR="004C24AA" w:rsidRPr="004C24AA">
              <w:rPr>
                <w:rFonts w:hint="eastAsia"/>
                <w:color w:val="000000" w:themeColor="text1"/>
                <w:sz w:val="16"/>
                <w:szCs w:val="16"/>
              </w:rPr>
              <w:t>千円</w:t>
            </w:r>
          </w:p>
        </w:tc>
        <w:tc>
          <w:tcPr>
            <w:tcW w:w="1120" w:type="dxa"/>
            <w:vAlign w:val="center"/>
          </w:tcPr>
          <w:p w:rsidR="004C24AA" w:rsidRPr="004C24AA" w:rsidRDefault="004C24AA" w:rsidP="00DF5B2E">
            <w:pPr>
              <w:spacing w:line="360" w:lineRule="exact"/>
              <w:rPr>
                <w:color w:val="000000" w:themeColor="text1"/>
                <w:sz w:val="16"/>
                <w:szCs w:val="16"/>
              </w:rPr>
            </w:pPr>
            <w:r w:rsidRPr="004C24AA">
              <w:rPr>
                <w:rFonts w:hint="eastAsia"/>
                <w:color w:val="000000" w:themeColor="text1"/>
                <w:sz w:val="16"/>
                <w:szCs w:val="16"/>
              </w:rPr>
              <w:t>12</w:t>
            </w:r>
            <w:r w:rsidR="00557F3F">
              <w:rPr>
                <w:rFonts w:hint="eastAsia"/>
                <w:color w:val="000000" w:themeColor="text1"/>
                <w:sz w:val="16"/>
                <w:szCs w:val="16"/>
              </w:rPr>
              <w:t>1,085</w:t>
            </w:r>
            <w:r w:rsidRPr="004C24AA">
              <w:rPr>
                <w:rFonts w:hint="eastAsia"/>
                <w:color w:val="000000" w:themeColor="text1"/>
                <w:sz w:val="16"/>
                <w:szCs w:val="16"/>
              </w:rPr>
              <w:t>千円</w:t>
            </w:r>
          </w:p>
        </w:tc>
      </w:tr>
      <w:tr w:rsidR="004C24AA" w:rsidRPr="00740144" w:rsidTr="000925FB">
        <w:trPr>
          <w:trHeight w:val="70"/>
        </w:trPr>
        <w:tc>
          <w:tcPr>
            <w:tcW w:w="1080" w:type="dxa"/>
            <w:vMerge/>
            <w:shd w:val="clear" w:color="auto" w:fill="FFFFFF" w:themeFill="background1"/>
            <w:vAlign w:val="center"/>
          </w:tcPr>
          <w:p w:rsidR="004C24AA" w:rsidRPr="00740144" w:rsidRDefault="004C24AA" w:rsidP="00DF5B2E">
            <w:pPr>
              <w:spacing w:line="360" w:lineRule="exact"/>
              <w:jc w:val="center"/>
              <w:rPr>
                <w:color w:val="000000" w:themeColor="text1"/>
                <w:sz w:val="18"/>
                <w:szCs w:val="18"/>
              </w:rPr>
            </w:pPr>
          </w:p>
        </w:tc>
        <w:tc>
          <w:tcPr>
            <w:tcW w:w="360" w:type="dxa"/>
            <w:vMerge/>
            <w:shd w:val="clear" w:color="auto" w:fill="DAEEF3" w:themeFill="accent5" w:themeFillTint="33"/>
          </w:tcPr>
          <w:p w:rsidR="004C24AA" w:rsidRPr="00740144" w:rsidRDefault="004C24AA" w:rsidP="00DF5B2E">
            <w:pPr>
              <w:spacing w:line="360" w:lineRule="exact"/>
              <w:rPr>
                <w:color w:val="000000" w:themeColor="text1"/>
                <w:sz w:val="18"/>
              </w:rPr>
            </w:pPr>
          </w:p>
        </w:tc>
        <w:tc>
          <w:tcPr>
            <w:tcW w:w="1320" w:type="dxa"/>
            <w:shd w:val="clear" w:color="auto" w:fill="DAEEF3" w:themeFill="accent5" w:themeFillTint="33"/>
            <w:vAlign w:val="center"/>
          </w:tcPr>
          <w:p w:rsidR="004C24AA" w:rsidRPr="00740144" w:rsidRDefault="004C24AA"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4C24AA" w:rsidRPr="00740144" w:rsidRDefault="004C24AA" w:rsidP="00DF5B2E">
            <w:pPr>
              <w:spacing w:line="360" w:lineRule="exact"/>
              <w:jc w:val="center"/>
              <w:rPr>
                <w:color w:val="000000" w:themeColor="text1"/>
                <w:sz w:val="18"/>
                <w:szCs w:val="18"/>
              </w:rPr>
            </w:pPr>
            <w:r>
              <w:rPr>
                <w:rFonts w:hint="eastAsia"/>
                <w:color w:val="000000" w:themeColor="text1"/>
                <w:sz w:val="18"/>
                <w:szCs w:val="18"/>
              </w:rPr>
              <w:t>0</w:t>
            </w:r>
          </w:p>
        </w:tc>
        <w:tc>
          <w:tcPr>
            <w:tcW w:w="1120" w:type="dxa"/>
            <w:vAlign w:val="center"/>
          </w:tcPr>
          <w:p w:rsidR="004C24AA" w:rsidRPr="00740144" w:rsidRDefault="004C24AA" w:rsidP="004C24AA">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4C24AA">
            <w:pPr>
              <w:spacing w:line="360" w:lineRule="exact"/>
              <w:jc w:val="center"/>
              <w:rPr>
                <w:color w:val="000000" w:themeColor="text1"/>
                <w:sz w:val="18"/>
              </w:rPr>
            </w:pPr>
            <w:r>
              <w:rPr>
                <w:rFonts w:hint="eastAsia"/>
                <w:color w:val="000000" w:themeColor="text1"/>
                <w:sz w:val="18"/>
              </w:rPr>
              <w:t>0</w:t>
            </w:r>
          </w:p>
        </w:tc>
      </w:tr>
      <w:tr w:rsidR="004C24AA" w:rsidRPr="00740144" w:rsidTr="000925FB">
        <w:trPr>
          <w:trHeight w:val="70"/>
        </w:trPr>
        <w:tc>
          <w:tcPr>
            <w:tcW w:w="1080" w:type="dxa"/>
            <w:vMerge/>
            <w:shd w:val="clear" w:color="auto" w:fill="FFFFFF" w:themeFill="background1"/>
          </w:tcPr>
          <w:p w:rsidR="004C24AA" w:rsidRPr="00740144" w:rsidRDefault="004C24AA" w:rsidP="00DF5B2E">
            <w:pPr>
              <w:spacing w:line="360" w:lineRule="exact"/>
              <w:rPr>
                <w:color w:val="000000" w:themeColor="text1"/>
                <w:sz w:val="18"/>
              </w:rPr>
            </w:pPr>
          </w:p>
        </w:tc>
        <w:tc>
          <w:tcPr>
            <w:tcW w:w="360" w:type="dxa"/>
            <w:vMerge/>
            <w:shd w:val="clear" w:color="auto" w:fill="DAEEF3" w:themeFill="accent5" w:themeFillTint="33"/>
          </w:tcPr>
          <w:p w:rsidR="004C24AA" w:rsidRPr="00740144" w:rsidRDefault="004C24AA" w:rsidP="00DF5B2E">
            <w:pPr>
              <w:spacing w:line="360" w:lineRule="exact"/>
              <w:rPr>
                <w:color w:val="000000" w:themeColor="text1"/>
                <w:sz w:val="18"/>
              </w:rPr>
            </w:pPr>
          </w:p>
        </w:tc>
        <w:tc>
          <w:tcPr>
            <w:tcW w:w="1320" w:type="dxa"/>
            <w:shd w:val="clear" w:color="auto" w:fill="DAEEF3" w:themeFill="accent5" w:themeFillTint="33"/>
            <w:vAlign w:val="center"/>
          </w:tcPr>
          <w:p w:rsidR="004C24AA" w:rsidRPr="00740144" w:rsidRDefault="004C24AA"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4C24AA" w:rsidRPr="00740144" w:rsidRDefault="004C24AA" w:rsidP="00DF5B2E">
            <w:pPr>
              <w:spacing w:line="360" w:lineRule="exact"/>
              <w:jc w:val="center"/>
              <w:rPr>
                <w:color w:val="000000" w:themeColor="text1"/>
                <w:sz w:val="18"/>
                <w:szCs w:val="18"/>
              </w:rPr>
            </w:pPr>
            <w:r>
              <w:rPr>
                <w:rFonts w:hint="eastAsia"/>
                <w:color w:val="000000" w:themeColor="text1"/>
                <w:sz w:val="18"/>
                <w:szCs w:val="18"/>
              </w:rPr>
              <w:t>0</w:t>
            </w:r>
          </w:p>
        </w:tc>
        <w:tc>
          <w:tcPr>
            <w:tcW w:w="1120" w:type="dxa"/>
            <w:vAlign w:val="center"/>
          </w:tcPr>
          <w:p w:rsidR="004C24AA" w:rsidRPr="00740144" w:rsidRDefault="004C24AA" w:rsidP="004C24AA">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4C24AA">
            <w:pPr>
              <w:spacing w:line="360" w:lineRule="exact"/>
              <w:jc w:val="center"/>
              <w:rPr>
                <w:color w:val="000000" w:themeColor="text1"/>
                <w:sz w:val="18"/>
              </w:rPr>
            </w:pPr>
            <w:r>
              <w:rPr>
                <w:rFonts w:hint="eastAsia"/>
                <w:color w:val="000000" w:themeColor="text1"/>
                <w:sz w:val="18"/>
              </w:rPr>
              <w:t>0</w:t>
            </w:r>
          </w:p>
        </w:tc>
      </w:tr>
      <w:tr w:rsidR="004C24AA" w:rsidRPr="00740144" w:rsidTr="000925FB">
        <w:trPr>
          <w:trHeight w:val="70"/>
        </w:trPr>
        <w:tc>
          <w:tcPr>
            <w:tcW w:w="1080" w:type="dxa"/>
            <w:vMerge/>
            <w:shd w:val="clear" w:color="auto" w:fill="FFFFFF" w:themeFill="background1"/>
          </w:tcPr>
          <w:p w:rsidR="004C24AA" w:rsidRPr="00740144" w:rsidRDefault="004C24AA" w:rsidP="00DF5B2E">
            <w:pPr>
              <w:spacing w:line="360" w:lineRule="exact"/>
              <w:rPr>
                <w:color w:val="000000" w:themeColor="text1"/>
                <w:sz w:val="18"/>
              </w:rPr>
            </w:pPr>
          </w:p>
        </w:tc>
        <w:tc>
          <w:tcPr>
            <w:tcW w:w="360" w:type="dxa"/>
            <w:vMerge/>
            <w:shd w:val="clear" w:color="auto" w:fill="DAEEF3" w:themeFill="accent5" w:themeFillTint="33"/>
          </w:tcPr>
          <w:p w:rsidR="004C24AA" w:rsidRPr="00740144" w:rsidRDefault="004C24AA" w:rsidP="00DF5B2E">
            <w:pPr>
              <w:spacing w:line="360" w:lineRule="exact"/>
              <w:rPr>
                <w:color w:val="000000" w:themeColor="text1"/>
                <w:sz w:val="18"/>
              </w:rPr>
            </w:pPr>
          </w:p>
        </w:tc>
        <w:tc>
          <w:tcPr>
            <w:tcW w:w="1320" w:type="dxa"/>
            <w:shd w:val="clear" w:color="auto" w:fill="DAEEF3" w:themeFill="accent5" w:themeFillTint="33"/>
            <w:vAlign w:val="center"/>
          </w:tcPr>
          <w:p w:rsidR="004C24AA" w:rsidRPr="00740144" w:rsidRDefault="004C24AA"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4C24AA" w:rsidRPr="00740144" w:rsidRDefault="004C24AA" w:rsidP="00DF5B2E">
            <w:pPr>
              <w:spacing w:line="360" w:lineRule="exact"/>
              <w:jc w:val="center"/>
              <w:rPr>
                <w:color w:val="000000" w:themeColor="text1"/>
                <w:sz w:val="18"/>
                <w:szCs w:val="18"/>
              </w:rPr>
            </w:pPr>
            <w:r>
              <w:rPr>
                <w:rFonts w:hint="eastAsia"/>
                <w:color w:val="000000" w:themeColor="text1"/>
                <w:sz w:val="18"/>
                <w:szCs w:val="18"/>
              </w:rPr>
              <w:t>0</w:t>
            </w:r>
          </w:p>
        </w:tc>
        <w:tc>
          <w:tcPr>
            <w:tcW w:w="1120" w:type="dxa"/>
            <w:vAlign w:val="center"/>
          </w:tcPr>
          <w:p w:rsidR="004C24AA" w:rsidRPr="00740144" w:rsidRDefault="004C24AA" w:rsidP="004C24AA">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4C24AA">
            <w:pPr>
              <w:spacing w:line="360" w:lineRule="exact"/>
              <w:jc w:val="center"/>
              <w:rPr>
                <w:color w:val="000000" w:themeColor="text1"/>
                <w:sz w:val="18"/>
              </w:rPr>
            </w:pPr>
            <w:r>
              <w:rPr>
                <w:rFonts w:hint="eastAsia"/>
                <w:color w:val="000000" w:themeColor="text1"/>
                <w:sz w:val="18"/>
              </w:rPr>
              <w:t>0</w:t>
            </w:r>
          </w:p>
        </w:tc>
      </w:tr>
      <w:tr w:rsidR="004C24AA" w:rsidRPr="00740144" w:rsidTr="000925FB">
        <w:trPr>
          <w:trHeight w:val="70"/>
        </w:trPr>
        <w:tc>
          <w:tcPr>
            <w:tcW w:w="1080" w:type="dxa"/>
            <w:vMerge/>
            <w:shd w:val="clear" w:color="auto" w:fill="FFFFFF" w:themeFill="background1"/>
          </w:tcPr>
          <w:p w:rsidR="004C24AA" w:rsidRPr="00740144" w:rsidRDefault="004C24AA" w:rsidP="00DF5B2E">
            <w:pPr>
              <w:spacing w:line="360" w:lineRule="exact"/>
              <w:rPr>
                <w:color w:val="000000" w:themeColor="text1"/>
                <w:sz w:val="18"/>
              </w:rPr>
            </w:pPr>
          </w:p>
        </w:tc>
        <w:tc>
          <w:tcPr>
            <w:tcW w:w="360" w:type="dxa"/>
            <w:vMerge/>
            <w:shd w:val="clear" w:color="auto" w:fill="DAEEF3" w:themeFill="accent5" w:themeFillTint="33"/>
          </w:tcPr>
          <w:p w:rsidR="004C24AA" w:rsidRPr="00740144" w:rsidRDefault="004C24AA" w:rsidP="00DF5B2E">
            <w:pPr>
              <w:spacing w:line="360" w:lineRule="exact"/>
              <w:rPr>
                <w:color w:val="000000" w:themeColor="text1"/>
                <w:sz w:val="18"/>
              </w:rPr>
            </w:pPr>
          </w:p>
        </w:tc>
        <w:tc>
          <w:tcPr>
            <w:tcW w:w="1320" w:type="dxa"/>
            <w:shd w:val="clear" w:color="auto" w:fill="DAEEF3" w:themeFill="accent5" w:themeFillTint="33"/>
            <w:vAlign w:val="center"/>
          </w:tcPr>
          <w:p w:rsidR="004C24AA" w:rsidRPr="00740144" w:rsidRDefault="004C24AA"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4C24AA" w:rsidRPr="00740144" w:rsidRDefault="004C24AA" w:rsidP="00DF5B2E">
            <w:pPr>
              <w:spacing w:line="360" w:lineRule="exact"/>
              <w:jc w:val="center"/>
              <w:rPr>
                <w:color w:val="000000" w:themeColor="text1"/>
                <w:sz w:val="18"/>
                <w:szCs w:val="18"/>
              </w:rPr>
            </w:pPr>
            <w:r>
              <w:rPr>
                <w:rFonts w:hint="eastAsia"/>
                <w:color w:val="000000" w:themeColor="text1"/>
                <w:sz w:val="18"/>
                <w:szCs w:val="18"/>
              </w:rPr>
              <w:t>0</w:t>
            </w:r>
          </w:p>
        </w:tc>
        <w:tc>
          <w:tcPr>
            <w:tcW w:w="1120" w:type="dxa"/>
            <w:vAlign w:val="center"/>
          </w:tcPr>
          <w:p w:rsidR="004C24AA" w:rsidRPr="00740144" w:rsidRDefault="004C24AA" w:rsidP="004C24AA">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557F3F">
            <w:pPr>
              <w:spacing w:line="360" w:lineRule="exact"/>
              <w:jc w:val="center"/>
              <w:rPr>
                <w:color w:val="000000" w:themeColor="text1"/>
                <w:sz w:val="18"/>
              </w:rPr>
            </w:pPr>
            <w:r>
              <w:rPr>
                <w:rFonts w:hint="eastAsia"/>
                <w:color w:val="000000" w:themeColor="text1"/>
                <w:sz w:val="18"/>
              </w:rPr>
              <w:t>0</w:t>
            </w:r>
          </w:p>
        </w:tc>
        <w:tc>
          <w:tcPr>
            <w:tcW w:w="1120" w:type="dxa"/>
            <w:vAlign w:val="center"/>
          </w:tcPr>
          <w:p w:rsidR="004C24AA" w:rsidRPr="00740144" w:rsidRDefault="004C24AA" w:rsidP="004C24AA">
            <w:pPr>
              <w:spacing w:line="360" w:lineRule="exact"/>
              <w:jc w:val="center"/>
              <w:rPr>
                <w:color w:val="000000" w:themeColor="text1"/>
                <w:sz w:val="18"/>
              </w:rPr>
            </w:pPr>
            <w:r>
              <w:rPr>
                <w:rFonts w:hint="eastAsia"/>
                <w:color w:val="000000" w:themeColor="text1"/>
                <w:sz w:val="18"/>
              </w:rPr>
              <w:t>0</w:t>
            </w:r>
          </w:p>
        </w:tc>
      </w:tr>
    </w:tbl>
    <w:p w:rsidR="002D1DB4" w:rsidRDefault="002D1DB4" w:rsidP="002D1DB4">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b/>
          <w:color w:val="000000" w:themeColor="text1"/>
          <w:u w:val="single"/>
        </w:rPr>
      </w:pPr>
      <w:r w:rsidRPr="00740144">
        <w:rPr>
          <w:rFonts w:hint="eastAsia"/>
          <w:b/>
          <w:color w:val="000000" w:themeColor="text1"/>
          <w:u w:val="single"/>
        </w:rPr>
        <w:lastRenderedPageBreak/>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B96FF4" w:rsidP="00DF5B2E">
            <w:pPr>
              <w:rPr>
                <w:color w:val="000000" w:themeColor="text1"/>
                <w:sz w:val="18"/>
              </w:rPr>
            </w:pPr>
            <w:r>
              <w:rPr>
                <w:rFonts w:hint="eastAsia"/>
                <w:color w:val="000000" w:themeColor="text1"/>
                <w:sz w:val="18"/>
              </w:rPr>
              <w:t>職員増員・育成事業</w:t>
            </w: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F339F0" w:rsidP="00DF5B2E">
            <w:pPr>
              <w:rPr>
                <w:color w:val="000000" w:themeColor="text1"/>
                <w:sz w:val="18"/>
              </w:rPr>
            </w:pPr>
            <w:r>
              <w:rPr>
                <w:rFonts w:hint="eastAsia"/>
                <w:color w:val="000000" w:themeColor="text1"/>
                <w:sz w:val="18"/>
              </w:rPr>
              <w:t>―</w:t>
            </w: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F339F0" w:rsidP="00DF5B2E">
            <w:pPr>
              <w:rPr>
                <w:color w:val="000000" w:themeColor="text1"/>
                <w:sz w:val="18"/>
              </w:rPr>
            </w:pPr>
            <w:r>
              <w:rPr>
                <w:rFonts w:hint="eastAsia"/>
                <w:color w:val="000000" w:themeColor="text1"/>
                <w:sz w:val="18"/>
              </w:rPr>
              <w:t>―</w:t>
            </w: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2D1DB4" w:rsidRPr="00740144" w:rsidRDefault="004C24AA" w:rsidP="00DF5B2E">
            <w:pPr>
              <w:rPr>
                <w:color w:val="000000" w:themeColor="text1"/>
                <w:sz w:val="18"/>
              </w:rPr>
            </w:pPr>
            <w:r>
              <w:rPr>
                <w:rFonts w:hint="eastAsia"/>
                <w:color w:val="000000" w:themeColor="text1"/>
                <w:sz w:val="18"/>
              </w:rPr>
              <w:t>―</w:t>
            </w: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B70AD3" w:rsidP="00DF5B2E">
            <w:pPr>
              <w:rPr>
                <w:color w:val="000000" w:themeColor="text1"/>
                <w:sz w:val="18"/>
              </w:rPr>
            </w:pPr>
            <w:r>
              <w:rPr>
                <w:rFonts w:hint="eastAsia"/>
                <w:color w:val="000000" w:themeColor="text1"/>
                <w:sz w:val="18"/>
              </w:rPr>
              <w:t>平成</w:t>
            </w:r>
            <w:r>
              <w:rPr>
                <w:rFonts w:hint="eastAsia"/>
                <w:color w:val="000000" w:themeColor="text1"/>
                <w:sz w:val="18"/>
              </w:rPr>
              <w:t>29</w:t>
            </w:r>
            <w:r>
              <w:rPr>
                <w:rFonts w:hint="eastAsia"/>
                <w:color w:val="000000" w:themeColor="text1"/>
                <w:sz w:val="18"/>
              </w:rPr>
              <w:t>年</w:t>
            </w:r>
            <w:r w:rsidR="00286673">
              <w:rPr>
                <w:rFonts w:hint="eastAsia"/>
                <w:color w:val="000000" w:themeColor="text1"/>
                <w:sz w:val="18"/>
              </w:rPr>
              <w:t>度</w:t>
            </w:r>
            <w:r>
              <w:rPr>
                <w:rFonts w:hint="eastAsia"/>
                <w:color w:val="000000" w:themeColor="text1"/>
                <w:sz w:val="18"/>
              </w:rPr>
              <w:t>～平成</w:t>
            </w:r>
            <w:r>
              <w:rPr>
                <w:rFonts w:hint="eastAsia"/>
                <w:color w:val="000000" w:themeColor="text1"/>
                <w:sz w:val="18"/>
              </w:rPr>
              <w:t>3</w:t>
            </w:r>
            <w:r w:rsidR="00286673">
              <w:rPr>
                <w:rFonts w:hint="eastAsia"/>
                <w:color w:val="000000" w:themeColor="text1"/>
                <w:sz w:val="18"/>
              </w:rPr>
              <w:t>3</w:t>
            </w:r>
            <w:r>
              <w:rPr>
                <w:rFonts w:hint="eastAsia"/>
                <w:color w:val="000000" w:themeColor="text1"/>
                <w:sz w:val="18"/>
              </w:rPr>
              <w:t>年</w:t>
            </w:r>
            <w:r w:rsidR="00286673">
              <w:rPr>
                <w:rFonts w:hint="eastAsia"/>
                <w:color w:val="000000" w:themeColor="text1"/>
                <w:sz w:val="18"/>
              </w:rPr>
              <w:t>度末</w:t>
            </w:r>
          </w:p>
        </w:tc>
      </w:tr>
      <w:tr w:rsidR="00740144" w:rsidRPr="00740144" w:rsidTr="006177CC">
        <w:trPr>
          <w:trHeight w:val="75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6177CC" w:rsidRPr="006177CC" w:rsidRDefault="006177CC" w:rsidP="006177CC">
            <w:pPr>
              <w:spacing w:line="220" w:lineRule="exact"/>
              <w:rPr>
                <w:rFonts w:eastAsiaTheme="minorEastAsia"/>
                <w:color w:val="000000" w:themeColor="text1"/>
                <w:sz w:val="16"/>
                <w:szCs w:val="16"/>
              </w:rPr>
            </w:pPr>
            <w:r w:rsidRPr="006177CC">
              <w:rPr>
                <w:rFonts w:eastAsiaTheme="minorEastAsia" w:hint="eastAsia"/>
                <w:color w:val="000000" w:themeColor="text1"/>
                <w:sz w:val="16"/>
                <w:szCs w:val="16"/>
              </w:rPr>
              <w:t>・職員の増員（介護職</w:t>
            </w:r>
            <w:r w:rsidRPr="006177CC">
              <w:rPr>
                <w:rFonts w:eastAsiaTheme="minorEastAsia" w:hint="eastAsia"/>
                <w:color w:val="000000" w:themeColor="text1"/>
                <w:sz w:val="16"/>
                <w:szCs w:val="16"/>
              </w:rPr>
              <w:t>4</w:t>
            </w:r>
            <w:r w:rsidRPr="006177CC">
              <w:rPr>
                <w:rFonts w:eastAsiaTheme="minorEastAsia" w:hint="eastAsia"/>
                <w:color w:val="000000" w:themeColor="text1"/>
                <w:sz w:val="16"/>
                <w:szCs w:val="16"/>
              </w:rPr>
              <w:t>名、調理員</w:t>
            </w:r>
            <w:r w:rsidRPr="006177CC">
              <w:rPr>
                <w:rFonts w:eastAsiaTheme="minorEastAsia" w:hint="eastAsia"/>
                <w:color w:val="000000" w:themeColor="text1"/>
                <w:sz w:val="16"/>
                <w:szCs w:val="16"/>
              </w:rPr>
              <w:t>1</w:t>
            </w:r>
            <w:r w:rsidRPr="006177CC">
              <w:rPr>
                <w:rFonts w:eastAsiaTheme="minorEastAsia" w:hint="eastAsia"/>
                <w:color w:val="000000" w:themeColor="text1"/>
                <w:sz w:val="16"/>
                <w:szCs w:val="16"/>
              </w:rPr>
              <w:t>名）</w:t>
            </w:r>
          </w:p>
          <w:p w:rsidR="006177CC" w:rsidRPr="006177CC" w:rsidRDefault="006177CC" w:rsidP="006177CC">
            <w:pPr>
              <w:spacing w:line="220" w:lineRule="exact"/>
              <w:rPr>
                <w:rFonts w:eastAsiaTheme="minorEastAsia"/>
                <w:color w:val="000000" w:themeColor="text1"/>
                <w:sz w:val="16"/>
                <w:szCs w:val="16"/>
              </w:rPr>
            </w:pPr>
            <w:r w:rsidRPr="006177CC">
              <w:rPr>
                <w:rFonts w:eastAsiaTheme="minorEastAsia" w:hint="eastAsia"/>
                <w:color w:val="000000" w:themeColor="text1"/>
                <w:sz w:val="16"/>
                <w:szCs w:val="16"/>
              </w:rPr>
              <w:t>・職員の資格取得支援（介護福祉士実務者研修費用補助、職務免除等）</w:t>
            </w:r>
          </w:p>
          <w:p w:rsidR="002D1DB4" w:rsidRPr="006177CC" w:rsidRDefault="006177CC" w:rsidP="006177CC">
            <w:pPr>
              <w:spacing w:line="220" w:lineRule="exact"/>
              <w:rPr>
                <w:rFonts w:eastAsiaTheme="minorEastAsia"/>
                <w:sz w:val="21"/>
              </w:rPr>
            </w:pPr>
            <w:r w:rsidRPr="006177CC">
              <w:rPr>
                <w:rFonts w:eastAsiaTheme="minorEastAsia" w:hint="eastAsia"/>
                <w:color w:val="000000" w:themeColor="text1"/>
                <w:sz w:val="16"/>
                <w:szCs w:val="16"/>
              </w:rPr>
              <w:t>・育児休業取得促進と復帰後のサポート（育児短時間勤務制度対応等）</w:t>
            </w:r>
          </w:p>
        </w:tc>
      </w:tr>
      <w:tr w:rsidR="00740144" w:rsidRPr="00740144" w:rsidTr="001E18AD">
        <w:trPr>
          <w:trHeight w:val="271"/>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4C24AA" w:rsidP="00770357">
            <w:pPr>
              <w:rPr>
                <w:color w:val="000000" w:themeColor="text1"/>
                <w:sz w:val="18"/>
              </w:rPr>
            </w:pPr>
            <w:r>
              <w:rPr>
                <w:rFonts w:hint="eastAsia"/>
                <w:color w:val="000000" w:themeColor="text1"/>
                <w:sz w:val="18"/>
              </w:rPr>
              <w:t>・</w:t>
            </w:r>
            <w:r w:rsidR="008850AA">
              <w:rPr>
                <w:rFonts w:hint="eastAsia"/>
                <w:color w:val="000000" w:themeColor="text1"/>
                <w:sz w:val="18"/>
              </w:rPr>
              <w:t>ｷｬﾘｱﾊﾟｽ課程研修</w:t>
            </w:r>
            <w:r w:rsidR="005C30AF">
              <w:rPr>
                <w:rFonts w:hint="eastAsia"/>
                <w:color w:val="000000" w:themeColor="text1"/>
                <w:sz w:val="18"/>
              </w:rPr>
              <w:t>、介護福祉士実務者研修、専門研修の受講支援</w:t>
            </w:r>
          </w:p>
        </w:tc>
      </w:tr>
      <w:tr w:rsidR="00740144" w:rsidRPr="00740144" w:rsidTr="008850AA">
        <w:trPr>
          <w:trHeight w:val="42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8850AA" w:rsidP="00770357">
            <w:pPr>
              <w:rPr>
                <w:color w:val="000000" w:themeColor="text1"/>
                <w:sz w:val="18"/>
              </w:rPr>
            </w:pPr>
            <w:r>
              <w:rPr>
                <w:rFonts w:hint="eastAsia"/>
                <w:color w:val="000000" w:themeColor="text1"/>
                <w:sz w:val="18"/>
              </w:rPr>
              <w:t>・ｷｬﾘｱﾊﾟｽ課程研修、介護福祉士実務者研修、専門研修の受講支援</w:t>
            </w:r>
          </w:p>
        </w:tc>
      </w:tr>
      <w:tr w:rsidR="00740144" w:rsidRPr="00740144" w:rsidTr="008850AA">
        <w:trPr>
          <w:trHeight w:val="399"/>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8850AA" w:rsidP="00770357">
            <w:pPr>
              <w:rPr>
                <w:color w:val="000000" w:themeColor="text1"/>
                <w:sz w:val="18"/>
              </w:rPr>
            </w:pPr>
            <w:r>
              <w:rPr>
                <w:rFonts w:hint="eastAsia"/>
                <w:color w:val="000000" w:themeColor="text1"/>
                <w:sz w:val="18"/>
              </w:rPr>
              <w:t>・ｷｬﾘｱﾊﾟｽ課程研修、介護福祉士実務者研修、専門研修の受講支援</w:t>
            </w:r>
          </w:p>
        </w:tc>
      </w:tr>
      <w:tr w:rsidR="00740144" w:rsidRPr="00740144" w:rsidTr="008850AA">
        <w:trPr>
          <w:trHeight w:val="391"/>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8850AA" w:rsidP="00770357">
            <w:pPr>
              <w:rPr>
                <w:color w:val="000000" w:themeColor="text1"/>
                <w:sz w:val="18"/>
              </w:rPr>
            </w:pPr>
            <w:r>
              <w:rPr>
                <w:rFonts w:hint="eastAsia"/>
                <w:color w:val="000000" w:themeColor="text1"/>
                <w:sz w:val="18"/>
              </w:rPr>
              <w:t>・ｷｬﾘｱﾊﾟｽ課程研修、介護福祉士実務者研修、専門研修の受講支援</w:t>
            </w:r>
          </w:p>
        </w:tc>
      </w:tr>
      <w:tr w:rsidR="00740144" w:rsidRPr="00740144" w:rsidTr="009403D8">
        <w:trPr>
          <w:trHeight w:val="419"/>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5C30AF" w:rsidRPr="00740144" w:rsidRDefault="008850AA" w:rsidP="00770357">
            <w:pPr>
              <w:rPr>
                <w:color w:val="000000" w:themeColor="text1"/>
                <w:sz w:val="18"/>
              </w:rPr>
            </w:pPr>
            <w:r>
              <w:rPr>
                <w:rFonts w:hint="eastAsia"/>
                <w:color w:val="000000" w:themeColor="text1"/>
                <w:sz w:val="18"/>
              </w:rPr>
              <w:t>・ｷｬﾘｱﾊﾟｽ課程研修、介護福祉士実務者研修、専門研修の受講支援</w:t>
            </w:r>
          </w:p>
        </w:tc>
      </w:tr>
      <w:tr w:rsidR="00740144" w:rsidRPr="00740144" w:rsidTr="001E18AD">
        <w:trPr>
          <w:trHeight w:val="537"/>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1E18AD" w:rsidRPr="001E18AD" w:rsidRDefault="001E18AD" w:rsidP="001E18AD">
            <w:pPr>
              <w:spacing w:line="220" w:lineRule="exact"/>
              <w:rPr>
                <w:color w:val="000000" w:themeColor="text1"/>
                <w:sz w:val="18"/>
              </w:rPr>
            </w:pPr>
            <w:r w:rsidRPr="001E18AD">
              <w:rPr>
                <w:rFonts w:hint="eastAsia"/>
                <w:color w:val="000000" w:themeColor="text1"/>
                <w:sz w:val="18"/>
              </w:rPr>
              <w:t>・人件費</w:t>
            </w:r>
            <w:r w:rsidRPr="001E18AD">
              <w:rPr>
                <w:rFonts w:hint="eastAsia"/>
                <w:color w:val="000000" w:themeColor="text1"/>
                <w:sz w:val="18"/>
              </w:rPr>
              <w:t>3,500</w:t>
            </w:r>
            <w:r w:rsidRPr="001E18AD">
              <w:rPr>
                <w:rFonts w:hint="eastAsia"/>
                <w:color w:val="000000" w:themeColor="text1"/>
                <w:sz w:val="18"/>
              </w:rPr>
              <w:t>千円×</w:t>
            </w:r>
            <w:r w:rsidRPr="001E18AD">
              <w:rPr>
                <w:rFonts w:hint="eastAsia"/>
                <w:color w:val="000000" w:themeColor="text1"/>
                <w:sz w:val="18"/>
              </w:rPr>
              <w:t>5</w:t>
            </w:r>
            <w:r w:rsidRPr="001E18AD">
              <w:rPr>
                <w:rFonts w:hint="eastAsia"/>
                <w:color w:val="000000" w:themeColor="text1"/>
                <w:sz w:val="18"/>
              </w:rPr>
              <w:t>名×</w:t>
            </w:r>
            <w:r w:rsidRPr="001E18AD">
              <w:rPr>
                <w:rFonts w:hint="eastAsia"/>
                <w:color w:val="000000" w:themeColor="text1"/>
                <w:sz w:val="18"/>
              </w:rPr>
              <w:t>5</w:t>
            </w:r>
            <w:r w:rsidRPr="001E18AD">
              <w:rPr>
                <w:rFonts w:hint="eastAsia"/>
                <w:color w:val="000000" w:themeColor="text1"/>
                <w:sz w:val="18"/>
              </w:rPr>
              <w:t>か年＝</w:t>
            </w:r>
            <w:r w:rsidRPr="001E18AD">
              <w:rPr>
                <w:rFonts w:hint="eastAsia"/>
                <w:color w:val="000000" w:themeColor="text1"/>
                <w:sz w:val="18"/>
              </w:rPr>
              <w:t>87,500</w:t>
            </w:r>
            <w:r w:rsidRPr="001E18AD">
              <w:rPr>
                <w:rFonts w:hint="eastAsia"/>
                <w:color w:val="000000" w:themeColor="text1"/>
                <w:sz w:val="18"/>
              </w:rPr>
              <w:t>千円</w:t>
            </w:r>
          </w:p>
          <w:p w:rsidR="002D1DB4" w:rsidRPr="001E18AD" w:rsidRDefault="001E18AD" w:rsidP="001E18AD">
            <w:pPr>
              <w:spacing w:line="220" w:lineRule="exact"/>
              <w:rPr>
                <w:rFonts w:eastAsiaTheme="minorEastAsia"/>
                <w:sz w:val="21"/>
              </w:rPr>
            </w:pPr>
            <w:r w:rsidRPr="001E18AD">
              <w:rPr>
                <w:rFonts w:hint="eastAsia"/>
                <w:color w:val="000000" w:themeColor="text1"/>
                <w:sz w:val="18"/>
              </w:rPr>
              <w:t>・研修費用</w:t>
            </w:r>
            <w:r w:rsidRPr="001E18AD">
              <w:rPr>
                <w:rFonts w:hint="eastAsia"/>
                <w:color w:val="000000" w:themeColor="text1"/>
                <w:sz w:val="18"/>
              </w:rPr>
              <w:t>100</w:t>
            </w:r>
            <w:r w:rsidRPr="001E18AD">
              <w:rPr>
                <w:rFonts w:hint="eastAsia"/>
                <w:color w:val="000000" w:themeColor="text1"/>
                <w:sz w:val="18"/>
              </w:rPr>
              <w:t>千円×</w:t>
            </w:r>
            <w:r w:rsidRPr="001E18AD">
              <w:rPr>
                <w:rFonts w:hint="eastAsia"/>
                <w:color w:val="000000" w:themeColor="text1"/>
                <w:sz w:val="18"/>
              </w:rPr>
              <w:t>5</w:t>
            </w:r>
            <w:r w:rsidRPr="001E18AD">
              <w:rPr>
                <w:rFonts w:hint="eastAsia"/>
                <w:color w:val="000000" w:themeColor="text1"/>
                <w:sz w:val="18"/>
              </w:rPr>
              <w:t>名×</w:t>
            </w:r>
            <w:r w:rsidRPr="001E18AD">
              <w:rPr>
                <w:rFonts w:hint="eastAsia"/>
                <w:color w:val="000000" w:themeColor="text1"/>
                <w:sz w:val="18"/>
              </w:rPr>
              <w:t>5</w:t>
            </w:r>
            <w:r w:rsidRPr="001E18AD">
              <w:rPr>
                <w:rFonts w:hint="eastAsia"/>
                <w:color w:val="000000" w:themeColor="text1"/>
                <w:sz w:val="18"/>
              </w:rPr>
              <w:t>か年＝</w:t>
            </w:r>
            <w:r>
              <w:rPr>
                <w:rFonts w:hint="eastAsia"/>
                <w:color w:val="000000" w:themeColor="text1"/>
                <w:sz w:val="18"/>
              </w:rPr>
              <w:t xml:space="preserve"> </w:t>
            </w:r>
            <w:r w:rsidRPr="001E18AD">
              <w:rPr>
                <w:rFonts w:hint="eastAsia"/>
                <w:color w:val="000000" w:themeColor="text1"/>
                <w:sz w:val="18"/>
              </w:rPr>
              <w:t>2,500</w:t>
            </w:r>
            <w:r w:rsidRPr="001E18AD">
              <w:rPr>
                <w:rFonts w:hint="eastAsia"/>
                <w:color w:val="000000" w:themeColor="text1"/>
                <w:sz w:val="18"/>
              </w:rPr>
              <w:t>千円</w:t>
            </w: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8850AA" w:rsidP="00DF5B2E">
            <w:pPr>
              <w:ind w:left="81"/>
              <w:jc w:val="center"/>
              <w:rPr>
                <w:color w:val="000000" w:themeColor="text1"/>
                <w:sz w:val="18"/>
              </w:rPr>
            </w:pPr>
            <w:r>
              <w:rPr>
                <w:rFonts w:hint="eastAsia"/>
                <w:color w:val="000000" w:themeColor="text1"/>
                <w:sz w:val="18"/>
              </w:rPr>
              <w:t>90,000</w:t>
            </w:r>
            <w:r w:rsidR="004A6A03" w:rsidRPr="00740144">
              <w:rPr>
                <w:rFonts w:hint="eastAsia"/>
                <w:color w:val="000000" w:themeColor="text1"/>
                <w:sz w:val="18"/>
              </w:rPr>
              <w:t>千</w:t>
            </w:r>
            <w:r w:rsidR="002D1DB4" w:rsidRPr="00740144">
              <w:rPr>
                <w:rFonts w:hint="eastAsia"/>
                <w:color w:val="000000" w:themeColor="text1"/>
                <w:sz w:val="18"/>
              </w:rPr>
              <w:t>円（うち社会福祉充実残額充当額</w:t>
            </w:r>
            <w:r>
              <w:rPr>
                <w:rFonts w:hint="eastAsia"/>
                <w:color w:val="000000" w:themeColor="text1"/>
                <w:sz w:val="18"/>
              </w:rPr>
              <w:t>90,000</w:t>
            </w:r>
            <w:r w:rsidR="004A6A03" w:rsidRPr="00740144">
              <w:rPr>
                <w:rFonts w:hint="eastAsia"/>
                <w:color w:val="000000" w:themeColor="text1"/>
                <w:sz w:val="18"/>
              </w:rPr>
              <w:t>千</w:t>
            </w:r>
            <w:r w:rsidR="002D1DB4" w:rsidRPr="00740144">
              <w:rPr>
                <w:rFonts w:hint="eastAsia"/>
                <w:color w:val="000000" w:themeColor="text1"/>
                <w:sz w:val="18"/>
              </w:rPr>
              <w:t>円）</w:t>
            </w:r>
          </w:p>
        </w:tc>
      </w:tr>
      <w:tr w:rsidR="00740144" w:rsidRPr="00740144" w:rsidTr="009403D8">
        <w:trPr>
          <w:trHeight w:val="429"/>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Default="002D1DB4" w:rsidP="00557F3F">
      <w:pPr>
        <w:pStyle w:val="a7"/>
        <w:ind w:leftChars="0" w:left="360"/>
        <w:rPr>
          <w:color w:val="000000" w:themeColor="text1"/>
          <w:sz w:val="1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6177CC" w:rsidRPr="00740144" w:rsidTr="001E18AD">
        <w:trPr>
          <w:trHeight w:val="275"/>
        </w:trPr>
        <w:tc>
          <w:tcPr>
            <w:tcW w:w="2658" w:type="dxa"/>
            <w:shd w:val="clear" w:color="auto" w:fill="DAEEF3" w:themeFill="accent5" w:themeFillTint="33"/>
            <w:vAlign w:val="center"/>
          </w:tcPr>
          <w:p w:rsidR="006177CC" w:rsidRPr="00740144" w:rsidRDefault="006177CC" w:rsidP="00734D81">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6177CC" w:rsidRPr="00740144" w:rsidRDefault="006177CC" w:rsidP="00734D81">
            <w:pPr>
              <w:rPr>
                <w:color w:val="000000" w:themeColor="text1"/>
                <w:sz w:val="18"/>
              </w:rPr>
            </w:pPr>
            <w:r>
              <w:rPr>
                <w:rFonts w:hint="eastAsia"/>
                <w:color w:val="000000" w:themeColor="text1"/>
                <w:sz w:val="18"/>
              </w:rPr>
              <w:t>総合生活相談・援助事業</w:t>
            </w:r>
          </w:p>
        </w:tc>
      </w:tr>
      <w:tr w:rsidR="006177CC" w:rsidRPr="00740144" w:rsidTr="001E18AD">
        <w:trPr>
          <w:trHeight w:val="268"/>
        </w:trPr>
        <w:tc>
          <w:tcPr>
            <w:tcW w:w="2658" w:type="dxa"/>
            <w:shd w:val="clear" w:color="auto" w:fill="DAEEF3" w:themeFill="accent5" w:themeFillTint="33"/>
            <w:vAlign w:val="center"/>
          </w:tcPr>
          <w:p w:rsidR="006177CC" w:rsidRPr="00740144" w:rsidRDefault="006177CC" w:rsidP="00734D81">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6177CC" w:rsidRPr="00740144" w:rsidRDefault="006177CC" w:rsidP="00734D81">
            <w:pPr>
              <w:rPr>
                <w:color w:val="000000" w:themeColor="text1"/>
                <w:sz w:val="18"/>
              </w:rPr>
            </w:pPr>
            <w:r>
              <w:rPr>
                <w:rFonts w:hint="eastAsia"/>
                <w:color w:val="000000" w:themeColor="text1"/>
                <w:sz w:val="18"/>
              </w:rPr>
              <w:t>地域の生活困難者</w:t>
            </w:r>
          </w:p>
        </w:tc>
      </w:tr>
      <w:tr w:rsidR="006177CC" w:rsidRPr="00740144" w:rsidTr="00734D81">
        <w:trPr>
          <w:trHeight w:val="390"/>
        </w:trPr>
        <w:tc>
          <w:tcPr>
            <w:tcW w:w="2658" w:type="dxa"/>
            <w:shd w:val="clear" w:color="auto" w:fill="DAEEF3" w:themeFill="accent5" w:themeFillTint="33"/>
            <w:vAlign w:val="center"/>
          </w:tcPr>
          <w:p w:rsidR="006177CC" w:rsidRPr="00740144" w:rsidRDefault="006177CC" w:rsidP="00734D81">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6177CC" w:rsidRPr="00740144" w:rsidRDefault="006177CC" w:rsidP="00734D81">
            <w:pPr>
              <w:rPr>
                <w:color w:val="000000" w:themeColor="text1"/>
                <w:sz w:val="18"/>
              </w:rPr>
            </w:pPr>
            <w:r>
              <w:rPr>
                <w:rFonts w:hint="eastAsia"/>
                <w:color w:val="000000" w:themeColor="text1"/>
                <w:sz w:val="18"/>
              </w:rPr>
              <w:t>―</w:t>
            </w:r>
          </w:p>
        </w:tc>
      </w:tr>
      <w:tr w:rsidR="006177CC" w:rsidRPr="00740144" w:rsidTr="00734D81">
        <w:trPr>
          <w:trHeight w:val="390"/>
        </w:trPr>
        <w:tc>
          <w:tcPr>
            <w:tcW w:w="2658" w:type="dxa"/>
            <w:shd w:val="clear" w:color="auto" w:fill="DAEEF3" w:themeFill="accent5" w:themeFillTint="33"/>
            <w:vAlign w:val="center"/>
          </w:tcPr>
          <w:p w:rsidR="006177CC" w:rsidRPr="00740144" w:rsidRDefault="006177CC" w:rsidP="00734D81">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6177CC" w:rsidRPr="00740144" w:rsidRDefault="006177CC" w:rsidP="00734D81">
            <w:pPr>
              <w:rPr>
                <w:color w:val="000000" w:themeColor="text1"/>
                <w:sz w:val="18"/>
              </w:rPr>
            </w:pPr>
            <w:r>
              <w:rPr>
                <w:rFonts w:hint="eastAsia"/>
                <w:color w:val="000000" w:themeColor="text1"/>
                <w:sz w:val="18"/>
              </w:rPr>
              <w:t>町内</w:t>
            </w:r>
          </w:p>
        </w:tc>
      </w:tr>
      <w:tr w:rsidR="006177CC" w:rsidRPr="00740144" w:rsidTr="00734D81">
        <w:trPr>
          <w:trHeight w:val="390"/>
        </w:trPr>
        <w:tc>
          <w:tcPr>
            <w:tcW w:w="2658" w:type="dxa"/>
            <w:shd w:val="clear" w:color="auto" w:fill="DAEEF3" w:themeFill="accent5" w:themeFillTint="33"/>
            <w:vAlign w:val="center"/>
          </w:tcPr>
          <w:p w:rsidR="006177CC" w:rsidRPr="00740144" w:rsidRDefault="006177CC" w:rsidP="00734D81">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6177CC" w:rsidRPr="00740144" w:rsidRDefault="006177CC" w:rsidP="00734D81">
            <w:pPr>
              <w:rPr>
                <w:color w:val="000000" w:themeColor="text1"/>
                <w:sz w:val="18"/>
              </w:rPr>
            </w:pPr>
            <w:r>
              <w:rPr>
                <w:rFonts w:hint="eastAsia"/>
                <w:color w:val="000000" w:themeColor="text1"/>
                <w:sz w:val="18"/>
              </w:rPr>
              <w:t>平成</w:t>
            </w:r>
            <w:r>
              <w:rPr>
                <w:rFonts w:hint="eastAsia"/>
                <w:color w:val="000000" w:themeColor="text1"/>
                <w:sz w:val="18"/>
              </w:rPr>
              <w:t>29</w:t>
            </w:r>
            <w:r>
              <w:rPr>
                <w:rFonts w:hint="eastAsia"/>
                <w:color w:val="000000" w:themeColor="text1"/>
                <w:sz w:val="18"/>
              </w:rPr>
              <w:t>年度～平成</w:t>
            </w:r>
            <w:r>
              <w:rPr>
                <w:rFonts w:hint="eastAsia"/>
                <w:color w:val="000000" w:themeColor="text1"/>
                <w:sz w:val="18"/>
              </w:rPr>
              <w:t>33</w:t>
            </w:r>
            <w:r>
              <w:rPr>
                <w:rFonts w:hint="eastAsia"/>
                <w:color w:val="000000" w:themeColor="text1"/>
                <w:sz w:val="18"/>
              </w:rPr>
              <w:t>年度末</w:t>
            </w:r>
          </w:p>
        </w:tc>
      </w:tr>
      <w:tr w:rsidR="006177CC" w:rsidRPr="006177CC" w:rsidTr="001E18AD">
        <w:trPr>
          <w:trHeight w:val="505"/>
        </w:trPr>
        <w:tc>
          <w:tcPr>
            <w:tcW w:w="2658" w:type="dxa"/>
            <w:shd w:val="clear" w:color="auto" w:fill="DAEEF3" w:themeFill="accent5" w:themeFillTint="33"/>
            <w:vAlign w:val="center"/>
          </w:tcPr>
          <w:p w:rsidR="006177CC" w:rsidRPr="00740144" w:rsidRDefault="006177CC" w:rsidP="00734D81">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6177CC" w:rsidRPr="006177CC" w:rsidRDefault="006177CC" w:rsidP="00734D81">
            <w:pPr>
              <w:spacing w:line="220" w:lineRule="exact"/>
              <w:rPr>
                <w:rFonts w:eastAsiaTheme="minorEastAsia"/>
                <w:sz w:val="21"/>
              </w:rPr>
            </w:pPr>
            <w:r w:rsidRPr="002F3831">
              <w:rPr>
                <w:rFonts w:eastAsiaTheme="minorEastAsia" w:hint="eastAsia"/>
                <w:color w:val="000000" w:themeColor="text1"/>
                <w:sz w:val="16"/>
                <w:szCs w:val="16"/>
              </w:rPr>
              <w:t>「福井県内社会福祉法人連携事業推進協議会」への参画を通して、日常生活又は社会生活上支援を必要とする方に対し総合的</w:t>
            </w:r>
            <w:r>
              <w:rPr>
                <w:rFonts w:eastAsiaTheme="minorEastAsia" w:hint="eastAsia"/>
                <w:color w:val="000000" w:themeColor="text1"/>
                <w:sz w:val="16"/>
                <w:szCs w:val="16"/>
              </w:rPr>
              <w:t>サポート</w:t>
            </w:r>
            <w:r w:rsidRPr="002F3831">
              <w:rPr>
                <w:rFonts w:eastAsiaTheme="minorEastAsia" w:hint="eastAsia"/>
                <w:color w:val="000000" w:themeColor="text1"/>
                <w:sz w:val="16"/>
                <w:szCs w:val="16"/>
              </w:rPr>
              <w:t>を行う。</w:t>
            </w:r>
          </w:p>
        </w:tc>
      </w:tr>
      <w:tr w:rsidR="006177CC" w:rsidRPr="00740144" w:rsidTr="00734D81">
        <w:trPr>
          <w:trHeight w:val="415"/>
        </w:trPr>
        <w:tc>
          <w:tcPr>
            <w:tcW w:w="2658" w:type="dxa"/>
            <w:vMerge w:val="restart"/>
            <w:shd w:val="clear" w:color="auto" w:fill="DAEEF3" w:themeFill="accent5" w:themeFillTint="33"/>
            <w:vAlign w:val="center"/>
          </w:tcPr>
          <w:p w:rsidR="006177CC" w:rsidRPr="00740144" w:rsidRDefault="006177CC" w:rsidP="00734D81">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177CC" w:rsidRPr="00740144" w:rsidRDefault="006177CC" w:rsidP="00734D81">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177CC" w:rsidRPr="00740144" w:rsidRDefault="006177CC" w:rsidP="00734D81">
            <w:pPr>
              <w:rPr>
                <w:color w:val="000000" w:themeColor="text1"/>
                <w:sz w:val="18"/>
              </w:rPr>
            </w:pPr>
            <w:r w:rsidRPr="002F3831">
              <w:rPr>
                <w:rFonts w:eastAsiaTheme="minorEastAsia" w:hint="eastAsia"/>
                <w:color w:val="000000" w:themeColor="text1"/>
                <w:sz w:val="16"/>
                <w:szCs w:val="16"/>
              </w:rPr>
              <w:t>福井県内社会福祉法人連携事業推進協議会</w:t>
            </w:r>
            <w:r>
              <w:rPr>
                <w:rFonts w:eastAsiaTheme="minorEastAsia" w:hint="eastAsia"/>
                <w:color w:val="000000" w:themeColor="text1"/>
                <w:sz w:val="16"/>
                <w:szCs w:val="16"/>
              </w:rPr>
              <w:t>会費拠出、相談対応</w:t>
            </w:r>
          </w:p>
        </w:tc>
      </w:tr>
      <w:tr w:rsidR="006177CC" w:rsidRPr="00740144" w:rsidTr="00734D81">
        <w:trPr>
          <w:trHeight w:val="422"/>
        </w:trPr>
        <w:tc>
          <w:tcPr>
            <w:tcW w:w="2658" w:type="dxa"/>
            <w:vMerge/>
            <w:shd w:val="clear" w:color="auto" w:fill="DAEEF3" w:themeFill="accent5" w:themeFillTint="33"/>
            <w:vAlign w:val="center"/>
          </w:tcPr>
          <w:p w:rsidR="006177CC" w:rsidRPr="00740144" w:rsidRDefault="006177CC" w:rsidP="00734D81">
            <w:pPr>
              <w:jc w:val="center"/>
              <w:rPr>
                <w:color w:val="000000" w:themeColor="text1"/>
                <w:sz w:val="18"/>
              </w:rPr>
            </w:pPr>
          </w:p>
        </w:tc>
        <w:tc>
          <w:tcPr>
            <w:tcW w:w="1062" w:type="dxa"/>
            <w:vAlign w:val="center"/>
          </w:tcPr>
          <w:p w:rsidR="006177CC" w:rsidRPr="00740144" w:rsidRDefault="006177CC" w:rsidP="00734D81">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177CC" w:rsidRPr="00740144" w:rsidRDefault="006177CC" w:rsidP="00734D81">
            <w:pPr>
              <w:rPr>
                <w:color w:val="000000" w:themeColor="text1"/>
                <w:sz w:val="18"/>
              </w:rPr>
            </w:pPr>
            <w:r w:rsidRPr="002F3831">
              <w:rPr>
                <w:rFonts w:eastAsiaTheme="minorEastAsia" w:hint="eastAsia"/>
                <w:color w:val="000000" w:themeColor="text1"/>
                <w:sz w:val="16"/>
                <w:szCs w:val="16"/>
              </w:rPr>
              <w:t>福井県内社会福祉法人連携事業推進協議会</w:t>
            </w:r>
            <w:r>
              <w:rPr>
                <w:rFonts w:eastAsiaTheme="minorEastAsia" w:hint="eastAsia"/>
                <w:color w:val="000000" w:themeColor="text1"/>
                <w:sz w:val="16"/>
                <w:szCs w:val="16"/>
              </w:rPr>
              <w:t>会費拠出、相談対応</w:t>
            </w:r>
          </w:p>
        </w:tc>
      </w:tr>
      <w:tr w:rsidR="006177CC" w:rsidRPr="00740144" w:rsidTr="00734D81">
        <w:trPr>
          <w:trHeight w:val="399"/>
        </w:trPr>
        <w:tc>
          <w:tcPr>
            <w:tcW w:w="2658" w:type="dxa"/>
            <w:vMerge/>
            <w:shd w:val="clear" w:color="auto" w:fill="DAEEF3" w:themeFill="accent5" w:themeFillTint="33"/>
            <w:vAlign w:val="center"/>
          </w:tcPr>
          <w:p w:rsidR="006177CC" w:rsidRPr="00740144" w:rsidRDefault="006177CC" w:rsidP="00734D81">
            <w:pPr>
              <w:jc w:val="center"/>
              <w:rPr>
                <w:color w:val="000000" w:themeColor="text1"/>
                <w:sz w:val="18"/>
              </w:rPr>
            </w:pPr>
          </w:p>
        </w:tc>
        <w:tc>
          <w:tcPr>
            <w:tcW w:w="1062" w:type="dxa"/>
            <w:vAlign w:val="center"/>
          </w:tcPr>
          <w:p w:rsidR="006177CC" w:rsidRPr="00740144" w:rsidRDefault="006177CC" w:rsidP="00734D81">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177CC" w:rsidRPr="00740144" w:rsidRDefault="006177CC" w:rsidP="00734D81">
            <w:pPr>
              <w:rPr>
                <w:color w:val="000000" w:themeColor="text1"/>
                <w:sz w:val="18"/>
              </w:rPr>
            </w:pPr>
            <w:r w:rsidRPr="002F3831">
              <w:rPr>
                <w:rFonts w:eastAsiaTheme="minorEastAsia" w:hint="eastAsia"/>
                <w:color w:val="000000" w:themeColor="text1"/>
                <w:sz w:val="16"/>
                <w:szCs w:val="16"/>
              </w:rPr>
              <w:t>福井県内社会福祉法人連携事業推進協議会</w:t>
            </w:r>
            <w:r>
              <w:rPr>
                <w:rFonts w:eastAsiaTheme="minorEastAsia" w:hint="eastAsia"/>
                <w:color w:val="000000" w:themeColor="text1"/>
                <w:sz w:val="16"/>
                <w:szCs w:val="16"/>
              </w:rPr>
              <w:t>会費拠出、相談対応</w:t>
            </w:r>
          </w:p>
        </w:tc>
      </w:tr>
      <w:tr w:rsidR="006177CC" w:rsidRPr="00740144" w:rsidTr="00734D81">
        <w:trPr>
          <w:trHeight w:val="391"/>
        </w:trPr>
        <w:tc>
          <w:tcPr>
            <w:tcW w:w="2658" w:type="dxa"/>
            <w:vMerge/>
            <w:shd w:val="clear" w:color="auto" w:fill="DAEEF3" w:themeFill="accent5" w:themeFillTint="33"/>
            <w:vAlign w:val="center"/>
          </w:tcPr>
          <w:p w:rsidR="006177CC" w:rsidRPr="00740144" w:rsidRDefault="006177CC" w:rsidP="00734D81">
            <w:pPr>
              <w:jc w:val="center"/>
              <w:rPr>
                <w:color w:val="000000" w:themeColor="text1"/>
                <w:sz w:val="18"/>
              </w:rPr>
            </w:pPr>
          </w:p>
        </w:tc>
        <w:tc>
          <w:tcPr>
            <w:tcW w:w="1062" w:type="dxa"/>
            <w:vAlign w:val="center"/>
          </w:tcPr>
          <w:p w:rsidR="006177CC" w:rsidRPr="00740144" w:rsidRDefault="006177CC" w:rsidP="00734D81">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177CC" w:rsidRPr="00740144" w:rsidRDefault="006177CC" w:rsidP="00734D81">
            <w:pPr>
              <w:rPr>
                <w:color w:val="000000" w:themeColor="text1"/>
                <w:sz w:val="18"/>
              </w:rPr>
            </w:pPr>
            <w:r w:rsidRPr="002F3831">
              <w:rPr>
                <w:rFonts w:eastAsiaTheme="minorEastAsia" w:hint="eastAsia"/>
                <w:color w:val="000000" w:themeColor="text1"/>
                <w:sz w:val="16"/>
                <w:szCs w:val="16"/>
              </w:rPr>
              <w:t>福井県内社会福祉法人連携事業推進協議会</w:t>
            </w:r>
            <w:r>
              <w:rPr>
                <w:rFonts w:eastAsiaTheme="minorEastAsia" w:hint="eastAsia"/>
                <w:color w:val="000000" w:themeColor="text1"/>
                <w:sz w:val="16"/>
                <w:szCs w:val="16"/>
              </w:rPr>
              <w:t>会費拠出、相談対応</w:t>
            </w:r>
          </w:p>
        </w:tc>
      </w:tr>
      <w:tr w:rsidR="006177CC" w:rsidRPr="00740144" w:rsidTr="00734D81">
        <w:trPr>
          <w:trHeight w:val="419"/>
        </w:trPr>
        <w:tc>
          <w:tcPr>
            <w:tcW w:w="2658" w:type="dxa"/>
            <w:vMerge/>
            <w:shd w:val="clear" w:color="auto" w:fill="DAEEF3" w:themeFill="accent5" w:themeFillTint="33"/>
            <w:vAlign w:val="center"/>
          </w:tcPr>
          <w:p w:rsidR="006177CC" w:rsidRPr="00740144" w:rsidRDefault="006177CC" w:rsidP="00734D81">
            <w:pPr>
              <w:jc w:val="center"/>
              <w:rPr>
                <w:color w:val="000000" w:themeColor="text1"/>
                <w:sz w:val="18"/>
              </w:rPr>
            </w:pPr>
          </w:p>
        </w:tc>
        <w:tc>
          <w:tcPr>
            <w:tcW w:w="1062" w:type="dxa"/>
            <w:vAlign w:val="center"/>
          </w:tcPr>
          <w:p w:rsidR="006177CC" w:rsidRPr="00740144" w:rsidRDefault="006177CC" w:rsidP="00734D81">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177CC" w:rsidRPr="00740144" w:rsidRDefault="006177CC" w:rsidP="00734D81">
            <w:pPr>
              <w:rPr>
                <w:color w:val="000000" w:themeColor="text1"/>
                <w:sz w:val="18"/>
              </w:rPr>
            </w:pPr>
            <w:r w:rsidRPr="002F3831">
              <w:rPr>
                <w:rFonts w:eastAsiaTheme="minorEastAsia" w:hint="eastAsia"/>
                <w:color w:val="000000" w:themeColor="text1"/>
                <w:sz w:val="16"/>
                <w:szCs w:val="16"/>
              </w:rPr>
              <w:t>福井県内社会福祉法人連携事業推進協議会</w:t>
            </w:r>
            <w:r>
              <w:rPr>
                <w:rFonts w:eastAsiaTheme="minorEastAsia" w:hint="eastAsia"/>
                <w:color w:val="000000" w:themeColor="text1"/>
                <w:sz w:val="16"/>
                <w:szCs w:val="16"/>
              </w:rPr>
              <w:t>会費拠出、相談対応</w:t>
            </w:r>
          </w:p>
        </w:tc>
      </w:tr>
      <w:tr w:rsidR="006177CC" w:rsidRPr="00740144" w:rsidTr="001E18AD">
        <w:trPr>
          <w:trHeight w:val="447"/>
        </w:trPr>
        <w:tc>
          <w:tcPr>
            <w:tcW w:w="2658" w:type="dxa"/>
            <w:vMerge w:val="restart"/>
            <w:shd w:val="clear" w:color="auto" w:fill="DAEEF3" w:themeFill="accent5" w:themeFillTint="33"/>
            <w:vAlign w:val="center"/>
          </w:tcPr>
          <w:p w:rsidR="006177CC" w:rsidRPr="00740144" w:rsidRDefault="006177CC" w:rsidP="00734D81">
            <w:pPr>
              <w:jc w:val="center"/>
              <w:rPr>
                <w:color w:val="000000" w:themeColor="text1"/>
                <w:sz w:val="18"/>
              </w:rPr>
            </w:pPr>
            <w:r w:rsidRPr="00740144">
              <w:rPr>
                <w:rFonts w:hint="eastAsia"/>
                <w:color w:val="000000" w:themeColor="text1"/>
                <w:sz w:val="18"/>
              </w:rPr>
              <w:t>事業費積算</w:t>
            </w:r>
          </w:p>
          <w:p w:rsidR="006177CC" w:rsidRPr="00740144" w:rsidRDefault="006177CC" w:rsidP="00734D81">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6177CC" w:rsidRPr="00740144" w:rsidRDefault="006177CC" w:rsidP="006177CC">
            <w:pPr>
              <w:rPr>
                <w:color w:val="000000" w:themeColor="text1"/>
                <w:sz w:val="18"/>
              </w:rPr>
            </w:pPr>
            <w:r>
              <w:rPr>
                <w:rFonts w:hint="eastAsia"/>
                <w:color w:val="000000" w:themeColor="text1"/>
                <w:sz w:val="18"/>
              </w:rPr>
              <w:t>会費</w:t>
            </w:r>
            <w:r>
              <w:rPr>
                <w:rFonts w:hint="eastAsia"/>
                <w:color w:val="000000" w:themeColor="text1"/>
                <w:sz w:val="18"/>
              </w:rPr>
              <w:t>200</w:t>
            </w:r>
            <w:r>
              <w:rPr>
                <w:rFonts w:hint="eastAsia"/>
                <w:color w:val="000000" w:themeColor="text1"/>
                <w:sz w:val="18"/>
              </w:rPr>
              <w:t>千円×</w:t>
            </w:r>
            <w:r>
              <w:rPr>
                <w:rFonts w:hint="eastAsia"/>
                <w:color w:val="000000" w:themeColor="text1"/>
                <w:sz w:val="18"/>
              </w:rPr>
              <w:t>5</w:t>
            </w:r>
            <w:r>
              <w:rPr>
                <w:rFonts w:hint="eastAsia"/>
                <w:color w:val="000000" w:themeColor="text1"/>
                <w:sz w:val="18"/>
              </w:rPr>
              <w:t>か年＝</w:t>
            </w:r>
            <w:r>
              <w:rPr>
                <w:rFonts w:hint="eastAsia"/>
                <w:color w:val="000000" w:themeColor="text1"/>
                <w:sz w:val="18"/>
              </w:rPr>
              <w:t>1,000</w:t>
            </w:r>
            <w:r>
              <w:rPr>
                <w:rFonts w:hint="eastAsia"/>
                <w:color w:val="000000" w:themeColor="text1"/>
                <w:sz w:val="18"/>
              </w:rPr>
              <w:t>千円</w:t>
            </w:r>
          </w:p>
        </w:tc>
      </w:tr>
      <w:tr w:rsidR="006177CC" w:rsidRPr="00740144" w:rsidTr="00734D81">
        <w:trPr>
          <w:trHeight w:val="209"/>
        </w:trPr>
        <w:tc>
          <w:tcPr>
            <w:tcW w:w="2658" w:type="dxa"/>
            <w:vMerge/>
            <w:shd w:val="clear" w:color="auto" w:fill="DAEEF3" w:themeFill="accent5" w:themeFillTint="33"/>
          </w:tcPr>
          <w:p w:rsidR="006177CC" w:rsidRPr="00740144" w:rsidRDefault="006177CC" w:rsidP="00734D81">
            <w:pPr>
              <w:rPr>
                <w:color w:val="000000" w:themeColor="text1"/>
                <w:sz w:val="18"/>
              </w:rPr>
            </w:pPr>
          </w:p>
        </w:tc>
        <w:tc>
          <w:tcPr>
            <w:tcW w:w="1302" w:type="dxa"/>
            <w:gridSpan w:val="2"/>
            <w:shd w:val="clear" w:color="auto" w:fill="FFCCFF"/>
            <w:vAlign w:val="center"/>
          </w:tcPr>
          <w:p w:rsidR="006177CC" w:rsidRPr="00740144" w:rsidRDefault="006177CC" w:rsidP="00734D81">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6177CC" w:rsidRPr="00740144" w:rsidRDefault="006177CC" w:rsidP="00734D81">
            <w:pPr>
              <w:ind w:left="81"/>
              <w:jc w:val="center"/>
              <w:rPr>
                <w:color w:val="000000" w:themeColor="text1"/>
                <w:sz w:val="18"/>
              </w:rPr>
            </w:pPr>
            <w:r>
              <w:rPr>
                <w:rFonts w:hint="eastAsia"/>
                <w:color w:val="000000" w:themeColor="text1"/>
                <w:sz w:val="18"/>
              </w:rPr>
              <w:t>1,000</w:t>
            </w:r>
            <w:r w:rsidRPr="00740144">
              <w:rPr>
                <w:rFonts w:hint="eastAsia"/>
                <w:color w:val="000000" w:themeColor="text1"/>
                <w:sz w:val="18"/>
              </w:rPr>
              <w:t>千円（うち社会福祉充実残額充当額</w:t>
            </w:r>
            <w:r>
              <w:rPr>
                <w:rFonts w:hint="eastAsia"/>
                <w:color w:val="000000" w:themeColor="text1"/>
                <w:sz w:val="18"/>
              </w:rPr>
              <w:t>1,000</w:t>
            </w:r>
            <w:r w:rsidRPr="00740144">
              <w:rPr>
                <w:rFonts w:hint="eastAsia"/>
                <w:color w:val="000000" w:themeColor="text1"/>
                <w:sz w:val="18"/>
              </w:rPr>
              <w:t>千円）</w:t>
            </w:r>
          </w:p>
        </w:tc>
      </w:tr>
      <w:tr w:rsidR="006177CC" w:rsidRPr="00740144" w:rsidTr="00734D81">
        <w:trPr>
          <w:trHeight w:val="429"/>
        </w:trPr>
        <w:tc>
          <w:tcPr>
            <w:tcW w:w="2658" w:type="dxa"/>
            <w:shd w:val="clear" w:color="auto" w:fill="DAEEF3" w:themeFill="accent5" w:themeFillTint="33"/>
            <w:vAlign w:val="center"/>
          </w:tcPr>
          <w:p w:rsidR="006177CC" w:rsidRPr="00740144" w:rsidRDefault="006177CC" w:rsidP="00734D81">
            <w:pPr>
              <w:jc w:val="center"/>
              <w:rPr>
                <w:color w:val="000000" w:themeColor="text1"/>
                <w:sz w:val="18"/>
              </w:rPr>
            </w:pPr>
            <w:r w:rsidRPr="00740144">
              <w:rPr>
                <w:rFonts w:hint="eastAsia"/>
                <w:color w:val="000000" w:themeColor="text1"/>
                <w:sz w:val="18"/>
              </w:rPr>
              <w:t>地域協議会等の意見と</w:t>
            </w:r>
          </w:p>
          <w:p w:rsidR="006177CC" w:rsidRPr="00740144" w:rsidRDefault="006177CC" w:rsidP="00734D81">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6177CC" w:rsidRPr="00740144" w:rsidRDefault="006177CC" w:rsidP="00734D81">
            <w:pPr>
              <w:ind w:left="81"/>
              <w:jc w:val="left"/>
              <w:rPr>
                <w:color w:val="000000" w:themeColor="text1"/>
                <w:sz w:val="18"/>
              </w:rPr>
            </w:pPr>
          </w:p>
          <w:p w:rsidR="006177CC" w:rsidRPr="00740144" w:rsidRDefault="006177CC" w:rsidP="00734D81">
            <w:pPr>
              <w:jc w:val="left"/>
              <w:rPr>
                <w:color w:val="000000" w:themeColor="text1"/>
                <w:sz w:val="18"/>
              </w:rPr>
            </w:pPr>
          </w:p>
        </w:tc>
      </w:tr>
      <w:tr w:rsidR="00557F3F" w:rsidRPr="00740144" w:rsidTr="00557F3F">
        <w:trPr>
          <w:trHeight w:val="70"/>
        </w:trPr>
        <w:tc>
          <w:tcPr>
            <w:tcW w:w="2658" w:type="dxa"/>
            <w:shd w:val="clear" w:color="auto" w:fill="DAEEF3" w:themeFill="accent5" w:themeFillTint="33"/>
            <w:vAlign w:val="center"/>
          </w:tcPr>
          <w:p w:rsidR="00557F3F" w:rsidRPr="00740144" w:rsidRDefault="00557F3F" w:rsidP="00557F3F">
            <w:pPr>
              <w:jc w:val="center"/>
              <w:rPr>
                <w:color w:val="000000" w:themeColor="text1"/>
                <w:sz w:val="18"/>
              </w:rPr>
            </w:pPr>
            <w:r w:rsidRPr="00740144">
              <w:rPr>
                <w:rFonts w:hint="eastAsia"/>
                <w:color w:val="000000" w:themeColor="text1"/>
                <w:sz w:val="18"/>
              </w:rPr>
              <w:lastRenderedPageBreak/>
              <w:t>事業名</w:t>
            </w:r>
          </w:p>
        </w:tc>
        <w:tc>
          <w:tcPr>
            <w:tcW w:w="6840" w:type="dxa"/>
            <w:gridSpan w:val="3"/>
            <w:vAlign w:val="center"/>
          </w:tcPr>
          <w:p w:rsidR="00557F3F" w:rsidRPr="00740144" w:rsidRDefault="008850AA" w:rsidP="00557F3F">
            <w:pPr>
              <w:rPr>
                <w:color w:val="000000" w:themeColor="text1"/>
                <w:sz w:val="18"/>
              </w:rPr>
            </w:pPr>
            <w:r>
              <w:rPr>
                <w:rFonts w:hint="eastAsia"/>
                <w:color w:val="000000" w:themeColor="text1"/>
                <w:sz w:val="18"/>
              </w:rPr>
              <w:t>施設整備</w:t>
            </w:r>
            <w:r w:rsidR="001E18AD">
              <w:rPr>
                <w:rFonts w:hint="eastAsia"/>
                <w:color w:val="000000" w:themeColor="text1"/>
                <w:sz w:val="18"/>
              </w:rPr>
              <w:t>事業</w:t>
            </w:r>
          </w:p>
        </w:tc>
      </w:tr>
      <w:tr w:rsidR="00557F3F" w:rsidRPr="00740144" w:rsidTr="00557F3F">
        <w:trPr>
          <w:trHeight w:val="390"/>
        </w:trPr>
        <w:tc>
          <w:tcPr>
            <w:tcW w:w="2658" w:type="dxa"/>
            <w:shd w:val="clear" w:color="auto" w:fill="DAEEF3" w:themeFill="accent5" w:themeFillTint="33"/>
            <w:vAlign w:val="center"/>
          </w:tcPr>
          <w:p w:rsidR="00557F3F" w:rsidRPr="00740144" w:rsidRDefault="00557F3F" w:rsidP="00557F3F">
            <w:pPr>
              <w:jc w:val="center"/>
              <w:rPr>
                <w:color w:val="000000" w:themeColor="text1"/>
                <w:sz w:val="18"/>
              </w:rPr>
            </w:pPr>
            <w:r w:rsidRPr="00740144">
              <w:rPr>
                <w:rFonts w:hint="eastAsia"/>
                <w:color w:val="000000" w:themeColor="text1"/>
                <w:sz w:val="18"/>
              </w:rPr>
              <w:t>事業の実施地域</w:t>
            </w:r>
          </w:p>
        </w:tc>
        <w:tc>
          <w:tcPr>
            <w:tcW w:w="6840" w:type="dxa"/>
            <w:gridSpan w:val="3"/>
            <w:vAlign w:val="center"/>
          </w:tcPr>
          <w:p w:rsidR="00557F3F" w:rsidRPr="00740144" w:rsidRDefault="00557F3F" w:rsidP="00557F3F">
            <w:pPr>
              <w:rPr>
                <w:color w:val="000000" w:themeColor="text1"/>
                <w:sz w:val="18"/>
              </w:rPr>
            </w:pPr>
            <w:r>
              <w:rPr>
                <w:rFonts w:hint="eastAsia"/>
                <w:color w:val="000000" w:themeColor="text1"/>
                <w:sz w:val="18"/>
              </w:rPr>
              <w:t>―</w:t>
            </w:r>
          </w:p>
        </w:tc>
      </w:tr>
      <w:tr w:rsidR="00557F3F" w:rsidRPr="00740144" w:rsidTr="00557F3F">
        <w:trPr>
          <w:trHeight w:val="390"/>
        </w:trPr>
        <w:tc>
          <w:tcPr>
            <w:tcW w:w="2658" w:type="dxa"/>
            <w:shd w:val="clear" w:color="auto" w:fill="DAEEF3" w:themeFill="accent5" w:themeFillTint="33"/>
            <w:vAlign w:val="center"/>
          </w:tcPr>
          <w:p w:rsidR="00557F3F" w:rsidRPr="00740144" w:rsidRDefault="00557F3F" w:rsidP="00557F3F">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557F3F" w:rsidRPr="00740144" w:rsidRDefault="00557F3F" w:rsidP="00557F3F">
            <w:pPr>
              <w:rPr>
                <w:color w:val="000000" w:themeColor="text1"/>
                <w:sz w:val="18"/>
              </w:rPr>
            </w:pPr>
            <w:r>
              <w:rPr>
                <w:rFonts w:hint="eastAsia"/>
                <w:color w:val="000000" w:themeColor="text1"/>
                <w:sz w:val="18"/>
              </w:rPr>
              <w:t>平成</w:t>
            </w:r>
            <w:r w:rsidR="008850AA">
              <w:rPr>
                <w:rFonts w:hint="eastAsia"/>
                <w:color w:val="000000" w:themeColor="text1"/>
                <w:sz w:val="18"/>
              </w:rPr>
              <w:t>33</w:t>
            </w:r>
            <w:r>
              <w:rPr>
                <w:rFonts w:hint="eastAsia"/>
                <w:color w:val="000000" w:themeColor="text1"/>
                <w:sz w:val="18"/>
              </w:rPr>
              <w:t>年度</w:t>
            </w:r>
            <w:r w:rsidR="008850AA">
              <w:rPr>
                <w:rFonts w:hint="eastAsia"/>
                <w:color w:val="000000" w:themeColor="text1"/>
                <w:sz w:val="18"/>
              </w:rPr>
              <w:t>中</w:t>
            </w:r>
          </w:p>
        </w:tc>
      </w:tr>
      <w:tr w:rsidR="00557F3F" w:rsidRPr="00740144" w:rsidTr="008850AA">
        <w:trPr>
          <w:trHeight w:val="381"/>
        </w:trPr>
        <w:tc>
          <w:tcPr>
            <w:tcW w:w="2658" w:type="dxa"/>
            <w:shd w:val="clear" w:color="auto" w:fill="DAEEF3" w:themeFill="accent5" w:themeFillTint="33"/>
            <w:vAlign w:val="center"/>
          </w:tcPr>
          <w:p w:rsidR="00557F3F" w:rsidRPr="00740144" w:rsidRDefault="00557F3F" w:rsidP="00557F3F">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557F3F" w:rsidRPr="00740144" w:rsidRDefault="008850AA" w:rsidP="00557F3F">
            <w:pPr>
              <w:rPr>
                <w:color w:val="000000" w:themeColor="text1"/>
                <w:sz w:val="18"/>
              </w:rPr>
            </w:pPr>
            <w:r>
              <w:rPr>
                <w:rFonts w:hint="eastAsia"/>
                <w:color w:val="000000" w:themeColor="text1"/>
                <w:sz w:val="18"/>
              </w:rPr>
              <w:t>ホール床、</w:t>
            </w:r>
            <w:r>
              <w:rPr>
                <w:rFonts w:hint="eastAsia"/>
                <w:color w:val="000000" w:themeColor="text1"/>
                <w:sz w:val="18"/>
              </w:rPr>
              <w:t>2</w:t>
            </w:r>
            <w:r>
              <w:rPr>
                <w:rFonts w:hint="eastAsia"/>
                <w:color w:val="000000" w:themeColor="text1"/>
                <w:sz w:val="18"/>
              </w:rPr>
              <w:t>階食堂入口の段差の解消</w:t>
            </w:r>
          </w:p>
        </w:tc>
      </w:tr>
      <w:tr w:rsidR="00557F3F" w:rsidRPr="00740144" w:rsidTr="008850AA">
        <w:trPr>
          <w:trHeight w:val="559"/>
        </w:trPr>
        <w:tc>
          <w:tcPr>
            <w:tcW w:w="2658" w:type="dxa"/>
            <w:shd w:val="clear" w:color="auto" w:fill="DAEEF3" w:themeFill="accent5" w:themeFillTint="33"/>
            <w:vAlign w:val="center"/>
          </w:tcPr>
          <w:p w:rsidR="00557F3F" w:rsidRPr="00740144" w:rsidRDefault="008850AA" w:rsidP="00557F3F">
            <w:pPr>
              <w:jc w:val="center"/>
              <w:rPr>
                <w:color w:val="000000" w:themeColor="text1"/>
                <w:sz w:val="18"/>
              </w:rPr>
            </w:pPr>
            <w:r>
              <w:rPr>
                <w:rFonts w:hint="eastAsia"/>
                <w:color w:val="000000" w:themeColor="text1"/>
                <w:sz w:val="18"/>
              </w:rPr>
              <w:t>事業の実施スケジュール</w:t>
            </w:r>
          </w:p>
        </w:tc>
        <w:tc>
          <w:tcPr>
            <w:tcW w:w="1062" w:type="dxa"/>
            <w:vAlign w:val="center"/>
          </w:tcPr>
          <w:p w:rsidR="00557F3F" w:rsidRPr="00740144" w:rsidRDefault="00557F3F" w:rsidP="00557F3F">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557F3F" w:rsidRPr="00740144" w:rsidRDefault="008850AA" w:rsidP="00557F3F">
            <w:pPr>
              <w:rPr>
                <w:color w:val="000000" w:themeColor="text1"/>
                <w:sz w:val="18"/>
              </w:rPr>
            </w:pPr>
            <w:r>
              <w:rPr>
                <w:rFonts w:hint="eastAsia"/>
                <w:color w:val="000000" w:themeColor="text1"/>
                <w:sz w:val="18"/>
              </w:rPr>
              <w:t>ホール床等の張替えをおこなう</w:t>
            </w:r>
          </w:p>
        </w:tc>
      </w:tr>
      <w:tr w:rsidR="00557F3F" w:rsidRPr="00740144" w:rsidTr="008850AA">
        <w:trPr>
          <w:trHeight w:val="694"/>
        </w:trPr>
        <w:tc>
          <w:tcPr>
            <w:tcW w:w="2658" w:type="dxa"/>
            <w:vMerge w:val="restart"/>
            <w:shd w:val="clear" w:color="auto" w:fill="DAEEF3" w:themeFill="accent5" w:themeFillTint="33"/>
            <w:vAlign w:val="center"/>
          </w:tcPr>
          <w:p w:rsidR="00557F3F" w:rsidRPr="00740144" w:rsidRDefault="00557F3F" w:rsidP="00557F3F">
            <w:pPr>
              <w:jc w:val="center"/>
              <w:rPr>
                <w:color w:val="000000" w:themeColor="text1"/>
                <w:sz w:val="18"/>
              </w:rPr>
            </w:pPr>
            <w:r w:rsidRPr="00740144">
              <w:rPr>
                <w:rFonts w:hint="eastAsia"/>
                <w:color w:val="000000" w:themeColor="text1"/>
                <w:sz w:val="18"/>
              </w:rPr>
              <w:t>事業費積算</w:t>
            </w:r>
          </w:p>
          <w:p w:rsidR="00557F3F" w:rsidRPr="00740144" w:rsidRDefault="00557F3F" w:rsidP="00557F3F">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557F3F" w:rsidRDefault="008850AA" w:rsidP="00557F3F">
            <w:pPr>
              <w:rPr>
                <w:color w:val="000000" w:themeColor="text1"/>
                <w:sz w:val="18"/>
              </w:rPr>
            </w:pPr>
            <w:r>
              <w:rPr>
                <w:rFonts w:hint="eastAsia"/>
                <w:color w:val="000000" w:themeColor="text1"/>
                <w:sz w:val="18"/>
              </w:rPr>
              <w:t>1</w:t>
            </w:r>
            <w:r>
              <w:rPr>
                <w:rFonts w:hint="eastAsia"/>
                <w:color w:val="000000" w:themeColor="text1"/>
                <w:sz w:val="18"/>
              </w:rPr>
              <w:t>階ホール全面張り替え、床下の補強</w:t>
            </w:r>
            <w:r w:rsidR="009403D8">
              <w:rPr>
                <w:rFonts w:hint="eastAsia"/>
                <w:color w:val="000000" w:themeColor="text1"/>
                <w:sz w:val="18"/>
              </w:rPr>
              <w:t xml:space="preserve">　　　</w:t>
            </w:r>
            <w:r>
              <w:rPr>
                <w:rFonts w:hint="eastAsia"/>
                <w:color w:val="000000" w:themeColor="text1"/>
                <w:sz w:val="18"/>
              </w:rPr>
              <w:t xml:space="preserve">　</w:t>
            </w:r>
            <w:r w:rsidR="001E18AD">
              <w:rPr>
                <w:rFonts w:hint="eastAsia"/>
                <w:color w:val="000000" w:themeColor="text1"/>
                <w:sz w:val="18"/>
              </w:rPr>
              <w:t>29</w:t>
            </w:r>
            <w:r>
              <w:rPr>
                <w:rFonts w:hint="eastAsia"/>
                <w:color w:val="000000" w:themeColor="text1"/>
                <w:sz w:val="18"/>
              </w:rPr>
              <w:t>,000</w:t>
            </w:r>
            <w:r>
              <w:rPr>
                <w:rFonts w:hint="eastAsia"/>
                <w:color w:val="000000" w:themeColor="text1"/>
                <w:sz w:val="18"/>
              </w:rPr>
              <w:t>千円</w:t>
            </w:r>
          </w:p>
          <w:p w:rsidR="008850AA" w:rsidRPr="00740144" w:rsidRDefault="008850AA" w:rsidP="00557F3F">
            <w:pPr>
              <w:rPr>
                <w:color w:val="000000" w:themeColor="text1"/>
                <w:sz w:val="18"/>
              </w:rPr>
            </w:pPr>
            <w:r>
              <w:rPr>
                <w:rFonts w:hint="eastAsia"/>
                <w:color w:val="000000" w:themeColor="text1"/>
                <w:sz w:val="18"/>
              </w:rPr>
              <w:t>2</w:t>
            </w:r>
            <w:r>
              <w:rPr>
                <w:rFonts w:hint="eastAsia"/>
                <w:color w:val="000000" w:themeColor="text1"/>
                <w:sz w:val="18"/>
              </w:rPr>
              <w:t>階食堂入口</w:t>
            </w:r>
            <w:r w:rsidR="009403D8">
              <w:rPr>
                <w:rFonts w:hint="eastAsia"/>
                <w:color w:val="000000" w:themeColor="text1"/>
                <w:sz w:val="18"/>
              </w:rPr>
              <w:t>の修繕（ｱｺｰﾃﾞｨｵﾝ扉入替え含む）</w:t>
            </w:r>
            <w:r w:rsidR="009403D8">
              <w:rPr>
                <w:rFonts w:hint="eastAsia"/>
                <w:color w:val="000000" w:themeColor="text1"/>
                <w:sz w:val="18"/>
              </w:rPr>
              <w:t xml:space="preserve"> 1,085</w:t>
            </w:r>
            <w:r w:rsidR="009403D8">
              <w:rPr>
                <w:rFonts w:hint="eastAsia"/>
                <w:color w:val="000000" w:themeColor="text1"/>
                <w:sz w:val="18"/>
              </w:rPr>
              <w:t>千円</w:t>
            </w:r>
          </w:p>
        </w:tc>
      </w:tr>
      <w:tr w:rsidR="00557F3F" w:rsidRPr="00740144" w:rsidTr="00557F3F">
        <w:trPr>
          <w:trHeight w:val="209"/>
        </w:trPr>
        <w:tc>
          <w:tcPr>
            <w:tcW w:w="2658" w:type="dxa"/>
            <w:vMerge/>
            <w:shd w:val="clear" w:color="auto" w:fill="DAEEF3" w:themeFill="accent5" w:themeFillTint="33"/>
          </w:tcPr>
          <w:p w:rsidR="00557F3F" w:rsidRPr="00740144" w:rsidRDefault="00557F3F" w:rsidP="00557F3F">
            <w:pPr>
              <w:rPr>
                <w:color w:val="000000" w:themeColor="text1"/>
                <w:sz w:val="18"/>
              </w:rPr>
            </w:pPr>
          </w:p>
        </w:tc>
        <w:tc>
          <w:tcPr>
            <w:tcW w:w="1302" w:type="dxa"/>
            <w:gridSpan w:val="2"/>
            <w:shd w:val="clear" w:color="auto" w:fill="FFCCFF"/>
            <w:vAlign w:val="center"/>
          </w:tcPr>
          <w:p w:rsidR="00557F3F" w:rsidRPr="00740144" w:rsidRDefault="00557F3F" w:rsidP="00557F3F">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557F3F" w:rsidRPr="00740144" w:rsidRDefault="008850AA" w:rsidP="00557F3F">
            <w:pPr>
              <w:ind w:left="81"/>
              <w:jc w:val="center"/>
              <w:rPr>
                <w:color w:val="000000" w:themeColor="text1"/>
                <w:sz w:val="18"/>
              </w:rPr>
            </w:pPr>
            <w:r>
              <w:rPr>
                <w:rFonts w:hint="eastAsia"/>
                <w:color w:val="000000" w:themeColor="text1"/>
                <w:sz w:val="18"/>
              </w:rPr>
              <w:t>3</w:t>
            </w:r>
            <w:r w:rsidR="001E18AD">
              <w:rPr>
                <w:rFonts w:hint="eastAsia"/>
                <w:color w:val="000000" w:themeColor="text1"/>
                <w:sz w:val="18"/>
              </w:rPr>
              <w:t>0</w:t>
            </w:r>
            <w:r>
              <w:rPr>
                <w:rFonts w:hint="eastAsia"/>
                <w:color w:val="000000" w:themeColor="text1"/>
                <w:sz w:val="18"/>
              </w:rPr>
              <w:t>,085</w:t>
            </w:r>
            <w:r w:rsidR="00557F3F" w:rsidRPr="00740144">
              <w:rPr>
                <w:rFonts w:hint="eastAsia"/>
                <w:color w:val="000000" w:themeColor="text1"/>
                <w:sz w:val="18"/>
              </w:rPr>
              <w:t>千円（うち社会福祉充実残額充当額</w:t>
            </w:r>
            <w:r>
              <w:rPr>
                <w:rFonts w:hint="eastAsia"/>
                <w:color w:val="000000" w:themeColor="text1"/>
                <w:sz w:val="18"/>
              </w:rPr>
              <w:t>3</w:t>
            </w:r>
            <w:r w:rsidR="001E18AD">
              <w:rPr>
                <w:rFonts w:hint="eastAsia"/>
                <w:color w:val="000000" w:themeColor="text1"/>
                <w:sz w:val="18"/>
              </w:rPr>
              <w:t>0</w:t>
            </w:r>
            <w:r>
              <w:rPr>
                <w:rFonts w:hint="eastAsia"/>
                <w:color w:val="000000" w:themeColor="text1"/>
                <w:sz w:val="18"/>
              </w:rPr>
              <w:t>,085</w:t>
            </w:r>
            <w:r w:rsidR="00557F3F" w:rsidRPr="00740144">
              <w:rPr>
                <w:rFonts w:hint="eastAsia"/>
                <w:color w:val="000000" w:themeColor="text1"/>
                <w:sz w:val="18"/>
              </w:rPr>
              <w:t>千円）</w:t>
            </w:r>
          </w:p>
        </w:tc>
      </w:tr>
      <w:tr w:rsidR="00557F3F" w:rsidRPr="00740144" w:rsidTr="00557F3F">
        <w:trPr>
          <w:trHeight w:val="1001"/>
        </w:trPr>
        <w:tc>
          <w:tcPr>
            <w:tcW w:w="2658" w:type="dxa"/>
            <w:shd w:val="clear" w:color="auto" w:fill="DAEEF3" w:themeFill="accent5" w:themeFillTint="33"/>
            <w:vAlign w:val="center"/>
          </w:tcPr>
          <w:p w:rsidR="00557F3F" w:rsidRPr="00740144" w:rsidRDefault="00557F3F" w:rsidP="00557F3F">
            <w:pPr>
              <w:jc w:val="center"/>
              <w:rPr>
                <w:color w:val="000000" w:themeColor="text1"/>
                <w:sz w:val="18"/>
              </w:rPr>
            </w:pPr>
            <w:r w:rsidRPr="00740144">
              <w:rPr>
                <w:rFonts w:hint="eastAsia"/>
                <w:color w:val="000000" w:themeColor="text1"/>
                <w:sz w:val="18"/>
              </w:rPr>
              <w:t>地域協議会等の意見と</w:t>
            </w:r>
          </w:p>
          <w:p w:rsidR="00557F3F" w:rsidRPr="00740144" w:rsidRDefault="00557F3F" w:rsidP="00557F3F">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557F3F" w:rsidRPr="00740144" w:rsidRDefault="00557F3F" w:rsidP="00557F3F">
            <w:pPr>
              <w:ind w:left="81"/>
              <w:jc w:val="left"/>
              <w:rPr>
                <w:color w:val="000000" w:themeColor="text1"/>
                <w:sz w:val="18"/>
              </w:rPr>
            </w:pPr>
          </w:p>
          <w:p w:rsidR="00557F3F" w:rsidRPr="00740144" w:rsidRDefault="00557F3F" w:rsidP="00557F3F">
            <w:pPr>
              <w:jc w:val="left"/>
              <w:rPr>
                <w:color w:val="000000" w:themeColor="text1"/>
                <w:sz w:val="18"/>
              </w:rPr>
            </w:pPr>
          </w:p>
        </w:tc>
      </w:tr>
    </w:tbl>
    <w:p w:rsidR="00557F3F" w:rsidRDefault="00557F3F" w:rsidP="00557F3F">
      <w:pPr>
        <w:rPr>
          <w:color w:val="000000" w:themeColor="text1"/>
          <w:sz w:val="18"/>
        </w:rPr>
      </w:pPr>
      <w:r w:rsidRPr="00740144">
        <w:rPr>
          <w:rFonts w:hint="eastAsia"/>
          <w:color w:val="000000" w:themeColor="text1"/>
          <w:sz w:val="18"/>
        </w:rPr>
        <w:t xml:space="preserve">　</w:t>
      </w:r>
      <w:r>
        <w:rPr>
          <w:rFonts w:hint="eastAsia"/>
          <w:color w:val="000000" w:themeColor="text1"/>
          <w:sz w:val="18"/>
        </w:rPr>
        <w:t>※</w:t>
      </w:r>
      <w:r w:rsidRPr="00740144">
        <w:rPr>
          <w:rFonts w:hint="eastAsia"/>
          <w:color w:val="000000" w:themeColor="text1"/>
          <w:sz w:val="18"/>
        </w:rPr>
        <w:t>本計画において複数の事業を行う場合は、２．事業計画に記載する事業の種類ごとに「事業の詳細」を作成すること。</w:t>
      </w:r>
    </w:p>
    <w:p w:rsidR="00557F3F" w:rsidRPr="00557F3F" w:rsidRDefault="00557F3F" w:rsidP="00557F3F">
      <w:pPr>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A52AAC" w:rsidRDefault="00A52AAC" w:rsidP="006D5E07">
      <w:pPr>
        <w:widowControl/>
        <w:jc w:val="left"/>
        <w:rPr>
          <w:color w:val="000000" w:themeColor="text1"/>
          <w:sz w:val="26"/>
          <w:szCs w:val="26"/>
        </w:rPr>
      </w:pPr>
    </w:p>
    <w:p w:rsidR="009403D8" w:rsidRDefault="009403D8"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9F5EF0" w:rsidRDefault="009F5EF0"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p>
    <w:p w:rsidR="001E18AD" w:rsidRDefault="001E18AD" w:rsidP="006D5E07">
      <w:pPr>
        <w:widowControl/>
        <w:jc w:val="left"/>
        <w:rPr>
          <w:color w:val="000000" w:themeColor="text1"/>
          <w:sz w:val="26"/>
          <w:szCs w:val="26"/>
        </w:rPr>
      </w:pPr>
      <w:bookmarkStart w:id="0" w:name="_GoBack"/>
      <w:bookmarkEnd w:id="0"/>
    </w:p>
    <w:sectPr w:rsidR="001E18AD" w:rsidSect="008079AF">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82" w:rsidRDefault="00236782" w:rsidP="00B11BB1">
      <w:r>
        <w:separator/>
      </w:r>
    </w:p>
  </w:endnote>
  <w:endnote w:type="continuationSeparator" w:id="0">
    <w:p w:rsidR="00236782" w:rsidRDefault="0023678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82" w:rsidRDefault="00236782" w:rsidP="00B11BB1">
      <w:r>
        <w:separator/>
      </w:r>
    </w:p>
  </w:footnote>
  <w:footnote w:type="continuationSeparator" w:id="0">
    <w:p w:rsidR="00236782" w:rsidRDefault="0023678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D6919"/>
    <w:rsid w:val="000E0BB6"/>
    <w:rsid w:val="000E506A"/>
    <w:rsid w:val="000E68DF"/>
    <w:rsid w:val="000F2BF7"/>
    <w:rsid w:val="000F2E8A"/>
    <w:rsid w:val="000F3308"/>
    <w:rsid w:val="000F3BE2"/>
    <w:rsid w:val="000F5272"/>
    <w:rsid w:val="000F5FF6"/>
    <w:rsid w:val="000F6A06"/>
    <w:rsid w:val="000F6D92"/>
    <w:rsid w:val="0010159D"/>
    <w:rsid w:val="00102471"/>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2BDA"/>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3D43"/>
    <w:rsid w:val="001B52D8"/>
    <w:rsid w:val="001B7C80"/>
    <w:rsid w:val="001C125D"/>
    <w:rsid w:val="001C39A5"/>
    <w:rsid w:val="001C7EFC"/>
    <w:rsid w:val="001D02DF"/>
    <w:rsid w:val="001D2327"/>
    <w:rsid w:val="001D3C56"/>
    <w:rsid w:val="001D46BD"/>
    <w:rsid w:val="001D4E39"/>
    <w:rsid w:val="001D6CB6"/>
    <w:rsid w:val="001E01CB"/>
    <w:rsid w:val="001E18AD"/>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36782"/>
    <w:rsid w:val="00241DC5"/>
    <w:rsid w:val="00250958"/>
    <w:rsid w:val="00252D3F"/>
    <w:rsid w:val="00257190"/>
    <w:rsid w:val="002600E3"/>
    <w:rsid w:val="00261EC4"/>
    <w:rsid w:val="00263AF5"/>
    <w:rsid w:val="00264ADB"/>
    <w:rsid w:val="00270232"/>
    <w:rsid w:val="0027573F"/>
    <w:rsid w:val="00280153"/>
    <w:rsid w:val="0028319D"/>
    <w:rsid w:val="00284AF0"/>
    <w:rsid w:val="00286673"/>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3831"/>
    <w:rsid w:val="002F71BC"/>
    <w:rsid w:val="002F754C"/>
    <w:rsid w:val="002F7DF9"/>
    <w:rsid w:val="00301F7D"/>
    <w:rsid w:val="00302F13"/>
    <w:rsid w:val="00305371"/>
    <w:rsid w:val="003065DD"/>
    <w:rsid w:val="00306CAE"/>
    <w:rsid w:val="00311270"/>
    <w:rsid w:val="003113D9"/>
    <w:rsid w:val="00311D97"/>
    <w:rsid w:val="00313FBC"/>
    <w:rsid w:val="003162AA"/>
    <w:rsid w:val="00316F10"/>
    <w:rsid w:val="00322439"/>
    <w:rsid w:val="00323D95"/>
    <w:rsid w:val="00331732"/>
    <w:rsid w:val="00331920"/>
    <w:rsid w:val="003332CF"/>
    <w:rsid w:val="00333B78"/>
    <w:rsid w:val="003350D5"/>
    <w:rsid w:val="0034190F"/>
    <w:rsid w:val="003422EC"/>
    <w:rsid w:val="00345DB3"/>
    <w:rsid w:val="00345EE6"/>
    <w:rsid w:val="00346B57"/>
    <w:rsid w:val="003504BC"/>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5EF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956"/>
    <w:rsid w:val="004B4BBA"/>
    <w:rsid w:val="004B7922"/>
    <w:rsid w:val="004B792B"/>
    <w:rsid w:val="004C24AA"/>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57F3F"/>
    <w:rsid w:val="005600B6"/>
    <w:rsid w:val="0056271A"/>
    <w:rsid w:val="0057273D"/>
    <w:rsid w:val="00573BF0"/>
    <w:rsid w:val="00576386"/>
    <w:rsid w:val="0057754E"/>
    <w:rsid w:val="00577989"/>
    <w:rsid w:val="005804F4"/>
    <w:rsid w:val="0058132F"/>
    <w:rsid w:val="00581C21"/>
    <w:rsid w:val="00583A60"/>
    <w:rsid w:val="005878C7"/>
    <w:rsid w:val="00591E35"/>
    <w:rsid w:val="005A0721"/>
    <w:rsid w:val="005A2463"/>
    <w:rsid w:val="005A5ABE"/>
    <w:rsid w:val="005B49A9"/>
    <w:rsid w:val="005B4B2A"/>
    <w:rsid w:val="005B578C"/>
    <w:rsid w:val="005B632D"/>
    <w:rsid w:val="005B7983"/>
    <w:rsid w:val="005C134D"/>
    <w:rsid w:val="005C15D2"/>
    <w:rsid w:val="005C2EAB"/>
    <w:rsid w:val="005C30AF"/>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177CC"/>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0809"/>
    <w:rsid w:val="006B3CA6"/>
    <w:rsid w:val="006C1E75"/>
    <w:rsid w:val="006C26F9"/>
    <w:rsid w:val="006C276E"/>
    <w:rsid w:val="006C2DB7"/>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07243"/>
    <w:rsid w:val="00711A65"/>
    <w:rsid w:val="00715FB5"/>
    <w:rsid w:val="007166F3"/>
    <w:rsid w:val="007169D6"/>
    <w:rsid w:val="00717325"/>
    <w:rsid w:val="00721403"/>
    <w:rsid w:val="0072166C"/>
    <w:rsid w:val="00725644"/>
    <w:rsid w:val="0072742D"/>
    <w:rsid w:val="007303AD"/>
    <w:rsid w:val="0073192F"/>
    <w:rsid w:val="00731F60"/>
    <w:rsid w:val="00734252"/>
    <w:rsid w:val="00734D81"/>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04F"/>
    <w:rsid w:val="00784327"/>
    <w:rsid w:val="00785B7E"/>
    <w:rsid w:val="00786C5D"/>
    <w:rsid w:val="00787342"/>
    <w:rsid w:val="0079223C"/>
    <w:rsid w:val="0079236B"/>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0AA"/>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3238"/>
    <w:rsid w:val="009145F2"/>
    <w:rsid w:val="00920B95"/>
    <w:rsid w:val="00921027"/>
    <w:rsid w:val="0092197D"/>
    <w:rsid w:val="009241BC"/>
    <w:rsid w:val="00926E88"/>
    <w:rsid w:val="00927F4C"/>
    <w:rsid w:val="00933F4E"/>
    <w:rsid w:val="009357AD"/>
    <w:rsid w:val="00935A4E"/>
    <w:rsid w:val="009368C4"/>
    <w:rsid w:val="009403D8"/>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626F"/>
    <w:rsid w:val="009B73C2"/>
    <w:rsid w:val="009C167B"/>
    <w:rsid w:val="009C1912"/>
    <w:rsid w:val="009C4A75"/>
    <w:rsid w:val="009C6CD6"/>
    <w:rsid w:val="009C723B"/>
    <w:rsid w:val="009C7BA0"/>
    <w:rsid w:val="009D1C93"/>
    <w:rsid w:val="009D2475"/>
    <w:rsid w:val="009D3510"/>
    <w:rsid w:val="009D502C"/>
    <w:rsid w:val="009D5708"/>
    <w:rsid w:val="009E1F99"/>
    <w:rsid w:val="009E3D12"/>
    <w:rsid w:val="009E53FF"/>
    <w:rsid w:val="009E6D08"/>
    <w:rsid w:val="009F5EF0"/>
    <w:rsid w:val="009F6C72"/>
    <w:rsid w:val="00A02742"/>
    <w:rsid w:val="00A0542A"/>
    <w:rsid w:val="00A06BE3"/>
    <w:rsid w:val="00A07680"/>
    <w:rsid w:val="00A1080E"/>
    <w:rsid w:val="00A165DA"/>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2AAC"/>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96F77"/>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476"/>
    <w:rsid w:val="00B07A1D"/>
    <w:rsid w:val="00B11BB1"/>
    <w:rsid w:val="00B133B5"/>
    <w:rsid w:val="00B153BF"/>
    <w:rsid w:val="00B1644C"/>
    <w:rsid w:val="00B17462"/>
    <w:rsid w:val="00B2222E"/>
    <w:rsid w:val="00B22246"/>
    <w:rsid w:val="00B248D4"/>
    <w:rsid w:val="00B24B53"/>
    <w:rsid w:val="00B25C41"/>
    <w:rsid w:val="00B30521"/>
    <w:rsid w:val="00B3268F"/>
    <w:rsid w:val="00B34CB6"/>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0AD3"/>
    <w:rsid w:val="00B71A40"/>
    <w:rsid w:val="00B7208C"/>
    <w:rsid w:val="00B7257E"/>
    <w:rsid w:val="00B73019"/>
    <w:rsid w:val="00B7563D"/>
    <w:rsid w:val="00B8003A"/>
    <w:rsid w:val="00B804D0"/>
    <w:rsid w:val="00B82645"/>
    <w:rsid w:val="00B82F6B"/>
    <w:rsid w:val="00B855DC"/>
    <w:rsid w:val="00B87DEC"/>
    <w:rsid w:val="00B9516F"/>
    <w:rsid w:val="00B961E6"/>
    <w:rsid w:val="00B96FF4"/>
    <w:rsid w:val="00B97749"/>
    <w:rsid w:val="00BA2B40"/>
    <w:rsid w:val="00BA44BA"/>
    <w:rsid w:val="00BA5876"/>
    <w:rsid w:val="00BA5CA9"/>
    <w:rsid w:val="00BA6964"/>
    <w:rsid w:val="00BA73CC"/>
    <w:rsid w:val="00BB0003"/>
    <w:rsid w:val="00BB24E5"/>
    <w:rsid w:val="00BB31F0"/>
    <w:rsid w:val="00BB7FE0"/>
    <w:rsid w:val="00BC0490"/>
    <w:rsid w:val="00BC1F79"/>
    <w:rsid w:val="00BC33D5"/>
    <w:rsid w:val="00BC4D32"/>
    <w:rsid w:val="00BD36F2"/>
    <w:rsid w:val="00BD3F03"/>
    <w:rsid w:val="00BD75BA"/>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1D66"/>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5EEE"/>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0577"/>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11D7"/>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2691E"/>
    <w:rsid w:val="00F31C48"/>
    <w:rsid w:val="00F31EEC"/>
    <w:rsid w:val="00F327D2"/>
    <w:rsid w:val="00F339F0"/>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D80"/>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2072-495F-4A9C-BE9B-4B77A6E1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2</cp:revision>
  <cp:lastPrinted>2017-06-29T06:14:00Z</cp:lastPrinted>
  <dcterms:created xsi:type="dcterms:W3CDTF">2018-06-29T06:23:00Z</dcterms:created>
  <dcterms:modified xsi:type="dcterms:W3CDTF">2018-06-29T06:23:00Z</dcterms:modified>
</cp:coreProperties>
</file>